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F7069" w14:textId="540C8430" w:rsidR="00B927DF" w:rsidRDefault="00B927DF" w:rsidP="00B927DF">
      <w:pPr>
        <w:jc w:val="center"/>
        <w:rPr>
          <w:rFonts w:ascii="Arial" w:hAnsi="Arial" w:cs="Arial"/>
          <w:b/>
          <w:bCs/>
          <w:sz w:val="24"/>
          <w:szCs w:val="24"/>
          <w:u w:val="single"/>
        </w:rPr>
      </w:pPr>
      <w:r w:rsidRPr="00690D0B">
        <w:rPr>
          <w:rFonts w:ascii="Arial" w:hAnsi="Arial" w:cs="Arial"/>
          <w:b/>
          <w:bCs/>
          <w:sz w:val="24"/>
          <w:szCs w:val="24"/>
          <w:u w:val="single"/>
        </w:rPr>
        <w:t>Guía de autoaprendizaje N°</w:t>
      </w:r>
      <w:r>
        <w:rPr>
          <w:rFonts w:ascii="Arial" w:hAnsi="Arial" w:cs="Arial"/>
          <w:b/>
          <w:bCs/>
          <w:sz w:val="24"/>
          <w:szCs w:val="24"/>
          <w:u w:val="single"/>
        </w:rPr>
        <w:t>10</w:t>
      </w:r>
      <w:r w:rsidRPr="00690D0B">
        <w:rPr>
          <w:rFonts w:ascii="Arial" w:hAnsi="Arial" w:cs="Arial"/>
          <w:b/>
          <w:bCs/>
          <w:sz w:val="24"/>
          <w:szCs w:val="24"/>
          <w:u w:val="single"/>
        </w:rPr>
        <w:t xml:space="preserve"> Ciencias para la Ciudadanía III° Medio</w:t>
      </w:r>
    </w:p>
    <w:p w14:paraId="7C585797" w14:textId="77777777" w:rsidR="00B927DF" w:rsidRDefault="00B927DF" w:rsidP="00B927DF">
      <w:pPr>
        <w:rPr>
          <w:rFonts w:ascii="Arial" w:hAnsi="Arial" w:cs="Arial"/>
          <w:sz w:val="24"/>
          <w:szCs w:val="24"/>
        </w:rPr>
      </w:pPr>
      <w:r>
        <w:rPr>
          <w:rFonts w:ascii="Arial" w:hAnsi="Arial" w:cs="Arial"/>
          <w:sz w:val="24"/>
          <w:szCs w:val="24"/>
        </w:rPr>
        <w:t>Nombre: ___________________________Curso: ____________Fecha: _______</w:t>
      </w:r>
    </w:p>
    <w:tbl>
      <w:tblPr>
        <w:tblStyle w:val="Tablaconcuadrcula"/>
        <w:tblW w:w="9367" w:type="dxa"/>
        <w:tblInd w:w="-274" w:type="dxa"/>
        <w:tblLook w:val="04A0" w:firstRow="1" w:lastRow="0" w:firstColumn="1" w:lastColumn="0" w:noHBand="0" w:noVBand="1"/>
      </w:tblPr>
      <w:tblGrid>
        <w:gridCol w:w="9367"/>
      </w:tblGrid>
      <w:tr w:rsidR="00B927DF" w14:paraId="54ED95FB" w14:textId="77777777" w:rsidTr="00E4204E">
        <w:trPr>
          <w:trHeight w:val="2759"/>
        </w:trPr>
        <w:tc>
          <w:tcPr>
            <w:tcW w:w="9367" w:type="dxa"/>
          </w:tcPr>
          <w:p w14:paraId="642527D3" w14:textId="77777777" w:rsidR="00B927DF" w:rsidRDefault="00B927DF" w:rsidP="00E4204E">
            <w:pPr>
              <w:rPr>
                <w:rFonts w:ascii="Arial" w:hAnsi="Arial" w:cs="Arial"/>
                <w:b/>
                <w:bCs/>
                <w:sz w:val="24"/>
                <w:szCs w:val="24"/>
              </w:rPr>
            </w:pPr>
            <w:r>
              <w:rPr>
                <w:rFonts w:ascii="Arial" w:hAnsi="Arial" w:cs="Arial"/>
                <w:b/>
                <w:bCs/>
                <w:sz w:val="24"/>
                <w:szCs w:val="24"/>
              </w:rPr>
              <w:t>Objetivo de Aprendizaje:</w:t>
            </w:r>
          </w:p>
          <w:p w14:paraId="0075C01E" w14:textId="77777777" w:rsidR="00B927DF" w:rsidRPr="00F1153A" w:rsidRDefault="00B927DF" w:rsidP="00E4204E">
            <w:pPr>
              <w:rPr>
                <w:rFonts w:ascii="Arial" w:hAnsi="Arial" w:cs="Arial"/>
                <w:sz w:val="24"/>
                <w:szCs w:val="24"/>
              </w:rPr>
            </w:pPr>
            <w:r>
              <w:rPr>
                <w:rFonts w:ascii="Arial" w:hAnsi="Arial" w:cs="Arial"/>
                <w:sz w:val="24"/>
                <w:szCs w:val="24"/>
              </w:rPr>
              <w:t xml:space="preserve">OA3: Analizar, a partir de evidencias, situaciones de transmisión de agentes infecciosos a nivel nacional y mundial (como virus de influenza, VIH-SIDA, hanta, hepatitis B, sarampión, entre otros), y evaluar críticamente posibles medidas de prevención, como el uso de vacunas. </w:t>
            </w:r>
          </w:p>
          <w:p w14:paraId="4057F90B" w14:textId="77777777" w:rsidR="00B927DF" w:rsidRDefault="00B927DF" w:rsidP="00E4204E">
            <w:pPr>
              <w:jc w:val="both"/>
              <w:rPr>
                <w:rFonts w:ascii="Arial" w:hAnsi="Arial" w:cs="Arial"/>
                <w:sz w:val="24"/>
                <w:szCs w:val="24"/>
                <w:shd w:val="clear" w:color="auto" w:fill="FFFFFF"/>
              </w:rPr>
            </w:pPr>
          </w:p>
          <w:p w14:paraId="55860E99" w14:textId="77777777" w:rsidR="0052418C" w:rsidRDefault="00B927DF" w:rsidP="00E4204E">
            <w:pPr>
              <w:jc w:val="both"/>
              <w:rPr>
                <w:rFonts w:ascii="Arial" w:hAnsi="Arial" w:cs="Arial"/>
                <w:sz w:val="24"/>
                <w:szCs w:val="24"/>
              </w:rPr>
            </w:pPr>
            <w:r>
              <w:rPr>
                <w:rFonts w:ascii="Arial" w:hAnsi="Arial" w:cs="Arial"/>
                <w:b/>
                <w:bCs/>
                <w:sz w:val="24"/>
                <w:szCs w:val="24"/>
              </w:rPr>
              <w:t xml:space="preserve">Instrucciones: </w:t>
            </w:r>
            <w:r w:rsidR="00F01454">
              <w:rPr>
                <w:rFonts w:ascii="Arial" w:hAnsi="Arial" w:cs="Arial"/>
                <w:sz w:val="24"/>
                <w:szCs w:val="24"/>
              </w:rPr>
              <w:t xml:space="preserve">Antes de realizar la guía, te invitamos a revisar el vídeo llamado: </w:t>
            </w:r>
            <w:r w:rsidR="00F01454" w:rsidRPr="00BA0A9D">
              <w:rPr>
                <w:rFonts w:ascii="Arial" w:hAnsi="Arial" w:cs="Arial"/>
                <w:b/>
                <w:bCs/>
                <w:sz w:val="24"/>
                <w:szCs w:val="24"/>
              </w:rPr>
              <w:t>¿Cómo los agentes patógenos nos enferm</w:t>
            </w:r>
            <w:r w:rsidR="00F01454">
              <w:rPr>
                <w:rFonts w:ascii="Arial" w:hAnsi="Arial" w:cs="Arial"/>
                <w:b/>
                <w:bCs/>
                <w:sz w:val="24"/>
                <w:szCs w:val="24"/>
              </w:rPr>
              <w:t>an</w:t>
            </w:r>
            <w:r w:rsidR="00F01454" w:rsidRPr="00BA0A9D">
              <w:rPr>
                <w:rFonts w:ascii="Arial" w:hAnsi="Arial" w:cs="Arial"/>
                <w:b/>
                <w:bCs/>
                <w:sz w:val="24"/>
                <w:szCs w:val="24"/>
              </w:rPr>
              <w:t>?</w:t>
            </w:r>
            <w:r w:rsidR="00F01454">
              <w:rPr>
                <w:rFonts w:ascii="Arial" w:hAnsi="Arial" w:cs="Arial"/>
                <w:sz w:val="24"/>
                <w:szCs w:val="24"/>
              </w:rPr>
              <w:t xml:space="preserve"> que podrá ser visto en nuestro canal de Youtube “Departamento de Ciencias”. Link: </w:t>
            </w:r>
            <w:hyperlink r:id="rId7" w:history="1">
              <w:r w:rsidR="00F01454" w:rsidRPr="003E4A6E">
                <w:rPr>
                  <w:rStyle w:val="Hipervnculo"/>
                  <w:rFonts w:ascii="Arial" w:hAnsi="Arial" w:cs="Arial"/>
                  <w:sz w:val="24"/>
                  <w:szCs w:val="24"/>
                </w:rPr>
                <w:t>https://youtu.be/EM_rCQtDW6A</w:t>
              </w:r>
            </w:hyperlink>
            <w:r w:rsidR="00C91CCD">
              <w:rPr>
                <w:rFonts w:ascii="Arial" w:hAnsi="Arial" w:cs="Arial"/>
                <w:sz w:val="24"/>
                <w:szCs w:val="24"/>
              </w:rPr>
              <w:t xml:space="preserve"> </w:t>
            </w:r>
          </w:p>
          <w:p w14:paraId="56B62FFC" w14:textId="77777777" w:rsidR="00934446" w:rsidRDefault="00934446" w:rsidP="00E4204E">
            <w:pPr>
              <w:jc w:val="both"/>
              <w:rPr>
                <w:rFonts w:ascii="Arial" w:hAnsi="Arial" w:cs="Arial"/>
                <w:sz w:val="24"/>
                <w:szCs w:val="24"/>
              </w:rPr>
            </w:pPr>
          </w:p>
          <w:p w14:paraId="09F9F30B" w14:textId="0F374920" w:rsidR="00934446" w:rsidRPr="00D771D6" w:rsidRDefault="00934446" w:rsidP="00E4204E">
            <w:pPr>
              <w:jc w:val="both"/>
              <w:rPr>
                <w:rFonts w:ascii="Arial" w:hAnsi="Arial" w:cs="Arial"/>
                <w:sz w:val="24"/>
                <w:szCs w:val="24"/>
              </w:rPr>
            </w:pPr>
            <w:r>
              <w:rPr>
                <w:rFonts w:ascii="Arial" w:hAnsi="Arial" w:cs="Arial"/>
                <w:sz w:val="24"/>
                <w:szCs w:val="24"/>
              </w:rPr>
              <w:t xml:space="preserve">Link complementario: </w:t>
            </w:r>
            <w:hyperlink r:id="rId8" w:history="1">
              <w:r w:rsidRPr="00934446">
                <w:rPr>
                  <w:rStyle w:val="Hipervnculo"/>
                  <w:rFonts w:ascii="Arial" w:hAnsi="Arial" w:cs="Arial"/>
                  <w:sz w:val="24"/>
                  <w:szCs w:val="24"/>
                </w:rPr>
                <w:t>https://www.youtube.com/watch?v=4gDqXLguiBw</w:t>
              </w:r>
            </w:hyperlink>
          </w:p>
        </w:tc>
      </w:tr>
    </w:tbl>
    <w:p w14:paraId="399FA5BC" w14:textId="77777777" w:rsidR="00B927DF" w:rsidRDefault="00B927DF" w:rsidP="00B927DF">
      <w:pPr>
        <w:rPr>
          <w:rFonts w:ascii="Arial" w:hAnsi="Arial" w:cs="Arial"/>
          <w:sz w:val="24"/>
          <w:szCs w:val="24"/>
        </w:rPr>
      </w:pPr>
    </w:p>
    <w:p w14:paraId="3CA5F82F" w14:textId="77777777" w:rsidR="00B927DF" w:rsidRDefault="00B927DF" w:rsidP="00B927DF">
      <w:pPr>
        <w:jc w:val="both"/>
        <w:rPr>
          <w:rFonts w:ascii="Arial" w:hAnsi="Arial" w:cs="Arial"/>
          <w:i/>
          <w:iCs/>
          <w:sz w:val="24"/>
          <w:szCs w:val="24"/>
        </w:rPr>
      </w:pPr>
      <w:r w:rsidRPr="00D771D6">
        <w:rPr>
          <w:rFonts w:ascii="Arial" w:hAnsi="Arial" w:cs="Arial"/>
          <w:i/>
          <w:iCs/>
          <w:sz w:val="24"/>
          <w:szCs w:val="24"/>
        </w:rPr>
        <w:t>“El desarrollo de las guías de autoaprendizaje puedes imprimirlas y archivarlas en una carpeta por asignatura o puedes solo guardarlas digitalmente y responderlas en tu cuaderno (escribiendo sólo las respuestas, debidamente especificadas, N° de guía, fecha y número de respuesta)”</w:t>
      </w:r>
    </w:p>
    <w:p w14:paraId="3DFD474E" w14:textId="104D58EB" w:rsidR="00DC6AE3" w:rsidRDefault="00DC6AE3"/>
    <w:p w14:paraId="745C834B" w14:textId="11DAE6BC" w:rsidR="000A38A6" w:rsidRPr="000A38A6" w:rsidRDefault="00DC6AE3" w:rsidP="00EB328C">
      <w:pPr>
        <w:jc w:val="center"/>
        <w:rPr>
          <w:rFonts w:ascii="Arial" w:hAnsi="Arial" w:cs="Arial"/>
          <w:b/>
          <w:bCs/>
          <w:sz w:val="24"/>
          <w:szCs w:val="24"/>
          <w:u w:val="single"/>
        </w:rPr>
      </w:pPr>
      <w:r w:rsidRPr="000A38A6">
        <w:rPr>
          <w:rFonts w:ascii="Arial" w:hAnsi="Arial" w:cs="Arial"/>
          <w:b/>
          <w:bCs/>
          <w:sz w:val="24"/>
          <w:szCs w:val="24"/>
          <w:u w:val="single"/>
        </w:rPr>
        <w:t xml:space="preserve">Inmunización activa artificial: </w:t>
      </w:r>
      <w:r w:rsidR="000A38A6">
        <w:rPr>
          <w:rFonts w:ascii="Arial" w:hAnsi="Arial" w:cs="Arial"/>
          <w:b/>
          <w:bCs/>
          <w:sz w:val="24"/>
          <w:szCs w:val="24"/>
          <w:u w:val="single"/>
        </w:rPr>
        <w:t>V</w:t>
      </w:r>
      <w:r w:rsidRPr="000A38A6">
        <w:rPr>
          <w:rFonts w:ascii="Arial" w:hAnsi="Arial" w:cs="Arial"/>
          <w:b/>
          <w:bCs/>
          <w:sz w:val="24"/>
          <w:szCs w:val="24"/>
          <w:u w:val="single"/>
        </w:rPr>
        <w:t>acuna</w:t>
      </w:r>
    </w:p>
    <w:p w14:paraId="3D30812E" w14:textId="5CB2429A" w:rsidR="00DC6AE3" w:rsidRDefault="00DC6AE3" w:rsidP="000A38A6">
      <w:pPr>
        <w:spacing w:line="360" w:lineRule="auto"/>
        <w:jc w:val="both"/>
        <w:rPr>
          <w:rFonts w:ascii="Arial" w:hAnsi="Arial" w:cs="Arial"/>
          <w:sz w:val="24"/>
          <w:szCs w:val="24"/>
        </w:rPr>
      </w:pPr>
      <w:r w:rsidRPr="000A38A6">
        <w:rPr>
          <w:rFonts w:ascii="Arial" w:hAnsi="Arial" w:cs="Arial"/>
          <w:sz w:val="24"/>
          <w:szCs w:val="24"/>
        </w:rPr>
        <w:t>La vacunación es la manera mas efectiva de prevenir muchas enfermedades infecto</w:t>
      </w:r>
      <w:r w:rsidR="000A38A6" w:rsidRPr="000A38A6">
        <w:rPr>
          <w:rFonts w:ascii="Arial" w:hAnsi="Arial" w:cs="Arial"/>
          <w:sz w:val="24"/>
          <w:szCs w:val="24"/>
        </w:rPr>
        <w:t>contagiosas, tanto por su efecto individual como colectivo. Las vacunas generan inmunidad porque contiene antígenos que estimulan la producción de anticuerpos y células de memoria</w:t>
      </w:r>
      <w:r w:rsidR="00EB328C">
        <w:rPr>
          <w:rFonts w:ascii="Arial" w:hAnsi="Arial" w:cs="Arial"/>
          <w:sz w:val="24"/>
          <w:szCs w:val="24"/>
        </w:rPr>
        <w:t>.</w:t>
      </w:r>
    </w:p>
    <w:p w14:paraId="3DB1E589" w14:textId="1D4DA412" w:rsidR="00EB328C" w:rsidRDefault="00EB328C" w:rsidP="000A38A6">
      <w:pPr>
        <w:spacing w:line="360" w:lineRule="auto"/>
        <w:jc w:val="both"/>
        <w:rPr>
          <w:rFonts w:ascii="Arial" w:hAnsi="Arial" w:cs="Arial"/>
          <w:sz w:val="24"/>
          <w:szCs w:val="24"/>
        </w:rPr>
      </w:pPr>
      <w:r>
        <w:rPr>
          <w:rFonts w:ascii="Arial" w:hAnsi="Arial" w:cs="Arial"/>
          <w:sz w:val="24"/>
          <w:szCs w:val="24"/>
        </w:rPr>
        <w:t xml:space="preserve">En Chile, el Programa Nacional de Inmunizaciones (PNI) ha disminuido la mortalidad por enfermedades infectocontagiosas y erradicado la viruela (1950), la </w:t>
      </w:r>
      <w:proofErr w:type="spellStart"/>
      <w:r>
        <w:rPr>
          <w:rFonts w:ascii="Arial" w:hAnsi="Arial" w:cs="Arial"/>
          <w:sz w:val="24"/>
          <w:szCs w:val="24"/>
        </w:rPr>
        <w:t>poliomelitis</w:t>
      </w:r>
      <w:proofErr w:type="spellEnd"/>
      <w:r>
        <w:rPr>
          <w:rFonts w:ascii="Arial" w:hAnsi="Arial" w:cs="Arial"/>
          <w:sz w:val="24"/>
          <w:szCs w:val="24"/>
        </w:rPr>
        <w:t xml:space="preserve"> (1975) y el sarampión (1992).</w:t>
      </w:r>
    </w:p>
    <w:p w14:paraId="469BF96B" w14:textId="2186A4F7" w:rsidR="00EB328C" w:rsidRDefault="00EB328C" w:rsidP="000A38A6">
      <w:pPr>
        <w:spacing w:line="360" w:lineRule="auto"/>
        <w:jc w:val="both"/>
        <w:rPr>
          <w:rFonts w:ascii="Arial" w:hAnsi="Arial" w:cs="Arial"/>
          <w:sz w:val="24"/>
          <w:szCs w:val="24"/>
        </w:rPr>
      </w:pPr>
      <w:r>
        <w:rPr>
          <w:rFonts w:ascii="Arial" w:hAnsi="Arial" w:cs="Arial"/>
          <w:sz w:val="24"/>
          <w:szCs w:val="24"/>
        </w:rPr>
        <w:t>A partir del 2020 los niños completarán esquema con la 2° dosis de vacuna contra VPH.</w:t>
      </w:r>
    </w:p>
    <w:p w14:paraId="6FDE994F" w14:textId="49AC5832" w:rsidR="000A38A6" w:rsidRDefault="000A38A6" w:rsidP="000A38A6">
      <w:pPr>
        <w:spacing w:line="360" w:lineRule="auto"/>
        <w:jc w:val="both"/>
        <w:rPr>
          <w:rFonts w:ascii="Arial" w:hAnsi="Arial" w:cs="Arial"/>
          <w:sz w:val="24"/>
          <w:szCs w:val="24"/>
        </w:rPr>
      </w:pPr>
    </w:p>
    <w:p w14:paraId="73C0509A" w14:textId="33E10700" w:rsidR="000A38A6" w:rsidRDefault="000A38A6" w:rsidP="000A38A6">
      <w:pPr>
        <w:spacing w:line="360" w:lineRule="auto"/>
        <w:jc w:val="both"/>
        <w:rPr>
          <w:rFonts w:ascii="Arial" w:hAnsi="Arial" w:cs="Arial"/>
          <w:sz w:val="24"/>
          <w:szCs w:val="24"/>
        </w:rPr>
      </w:pPr>
    </w:p>
    <w:p w14:paraId="5AD669EF" w14:textId="6EAAD4FB" w:rsidR="000A38A6" w:rsidRDefault="000A38A6" w:rsidP="000A38A6">
      <w:pPr>
        <w:spacing w:line="360" w:lineRule="auto"/>
        <w:jc w:val="both"/>
        <w:rPr>
          <w:rFonts w:ascii="Arial" w:hAnsi="Arial" w:cs="Arial"/>
          <w:sz w:val="24"/>
          <w:szCs w:val="24"/>
        </w:rPr>
      </w:pPr>
    </w:p>
    <w:p w14:paraId="2AB99540" w14:textId="2C9F79AA" w:rsidR="000A38A6" w:rsidRDefault="000A38A6" w:rsidP="000A38A6">
      <w:pPr>
        <w:spacing w:line="360" w:lineRule="auto"/>
        <w:jc w:val="both"/>
        <w:rPr>
          <w:rFonts w:ascii="Arial" w:hAnsi="Arial" w:cs="Arial"/>
          <w:sz w:val="24"/>
          <w:szCs w:val="24"/>
        </w:rPr>
      </w:pPr>
    </w:p>
    <w:p w14:paraId="7F31AF39" w14:textId="02064837" w:rsidR="000A38A6" w:rsidRDefault="000A38A6" w:rsidP="000A38A6">
      <w:pPr>
        <w:spacing w:line="360" w:lineRule="auto"/>
        <w:jc w:val="both"/>
        <w:rPr>
          <w:rFonts w:ascii="Arial" w:hAnsi="Arial" w:cs="Arial"/>
          <w:b/>
          <w:bCs/>
          <w:sz w:val="24"/>
          <w:szCs w:val="24"/>
          <w:u w:val="single"/>
        </w:rPr>
      </w:pPr>
      <w:r w:rsidRPr="000A38A6">
        <w:rPr>
          <w:rFonts w:ascii="Arial" w:hAnsi="Arial" w:cs="Arial"/>
          <w:b/>
          <w:bCs/>
          <w:sz w:val="24"/>
          <w:szCs w:val="24"/>
          <w:u w:val="single"/>
        </w:rPr>
        <w:lastRenderedPageBreak/>
        <w:t>Actividad.</w:t>
      </w:r>
    </w:p>
    <w:p w14:paraId="460D1350" w14:textId="5E2C22E8" w:rsidR="000A38A6" w:rsidRPr="0088739A" w:rsidRDefault="00EB328C" w:rsidP="0088739A">
      <w:pPr>
        <w:pStyle w:val="Prrafodelista"/>
        <w:numPr>
          <w:ilvl w:val="0"/>
          <w:numId w:val="2"/>
        </w:numPr>
        <w:spacing w:line="360" w:lineRule="auto"/>
        <w:jc w:val="both"/>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658240" behindDoc="1" locked="0" layoutInCell="1" allowOverlap="1" wp14:anchorId="3A4D70A1" wp14:editId="2A274E0B">
            <wp:simplePos x="0" y="0"/>
            <wp:positionH relativeFrom="margin">
              <wp:posOffset>24765</wp:posOffset>
            </wp:positionH>
            <wp:positionV relativeFrom="paragraph">
              <wp:posOffset>619125</wp:posOffset>
            </wp:positionV>
            <wp:extent cx="5753100" cy="3475831"/>
            <wp:effectExtent l="0" t="0" r="0" b="0"/>
            <wp:wrapNone/>
            <wp:docPr id="1" name="Imagen 1"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06-08 at 20.19.47.jpeg"/>
                    <pic:cNvPicPr/>
                  </pic:nvPicPr>
                  <pic:blipFill rotWithShape="1">
                    <a:blip r:embed="rId9">
                      <a:extLst>
                        <a:ext uri="{28A0092B-C50C-407E-A947-70E740481C1C}">
                          <a14:useLocalDpi xmlns:a14="http://schemas.microsoft.com/office/drawing/2010/main" val="0"/>
                        </a:ext>
                      </a:extLst>
                    </a:blip>
                    <a:srcRect l="9843" t="20139" r="24983" b="27365"/>
                    <a:stretch/>
                  </pic:blipFill>
                  <pic:spPr bwMode="auto">
                    <a:xfrm>
                      <a:off x="0" y="0"/>
                      <a:ext cx="5761091" cy="34806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bCs/>
          <w:sz w:val="24"/>
          <w:szCs w:val="24"/>
        </w:rPr>
        <w:t>Observa el gráfico y responde las preguntas que se presentan a continuación.</w:t>
      </w:r>
    </w:p>
    <w:p w14:paraId="441C58C2" w14:textId="7DA2A2C7" w:rsidR="005B2DA6" w:rsidRPr="005B2DA6" w:rsidRDefault="005B2DA6" w:rsidP="005B2DA6">
      <w:pPr>
        <w:rPr>
          <w:rFonts w:ascii="Arial" w:hAnsi="Arial" w:cs="Arial"/>
          <w:sz w:val="24"/>
          <w:szCs w:val="24"/>
        </w:rPr>
      </w:pPr>
    </w:p>
    <w:p w14:paraId="43E4EE75" w14:textId="5C08F1AB" w:rsidR="005B2DA6" w:rsidRPr="005B2DA6" w:rsidRDefault="005B2DA6" w:rsidP="005B2DA6">
      <w:pPr>
        <w:rPr>
          <w:rFonts w:ascii="Arial" w:hAnsi="Arial" w:cs="Arial"/>
          <w:sz w:val="24"/>
          <w:szCs w:val="24"/>
        </w:rPr>
      </w:pPr>
    </w:p>
    <w:p w14:paraId="5B5582F3" w14:textId="7A8D99D6" w:rsidR="005B2DA6" w:rsidRPr="005B2DA6" w:rsidRDefault="005B2DA6" w:rsidP="005B2DA6">
      <w:pPr>
        <w:rPr>
          <w:rFonts w:ascii="Arial" w:hAnsi="Arial" w:cs="Arial"/>
          <w:sz w:val="24"/>
          <w:szCs w:val="24"/>
        </w:rPr>
      </w:pPr>
    </w:p>
    <w:p w14:paraId="2553A6B9" w14:textId="152FC3FA" w:rsidR="005B2DA6" w:rsidRPr="005B2DA6" w:rsidRDefault="005B2DA6" w:rsidP="005B2DA6">
      <w:pPr>
        <w:rPr>
          <w:rFonts w:ascii="Arial" w:hAnsi="Arial" w:cs="Arial"/>
          <w:sz w:val="24"/>
          <w:szCs w:val="24"/>
        </w:rPr>
      </w:pPr>
    </w:p>
    <w:p w14:paraId="647E0D35" w14:textId="52CD9DB8" w:rsidR="005B2DA6" w:rsidRPr="005B2DA6" w:rsidRDefault="005B2DA6" w:rsidP="005B2DA6">
      <w:pPr>
        <w:rPr>
          <w:rFonts w:ascii="Arial" w:hAnsi="Arial" w:cs="Arial"/>
          <w:sz w:val="24"/>
          <w:szCs w:val="24"/>
        </w:rPr>
      </w:pPr>
    </w:p>
    <w:p w14:paraId="3528722A" w14:textId="6BB07252" w:rsidR="005B2DA6" w:rsidRPr="005B2DA6" w:rsidRDefault="005B2DA6" w:rsidP="005B2DA6">
      <w:pPr>
        <w:rPr>
          <w:rFonts w:ascii="Arial" w:hAnsi="Arial" w:cs="Arial"/>
          <w:sz w:val="24"/>
          <w:szCs w:val="24"/>
        </w:rPr>
      </w:pPr>
    </w:p>
    <w:p w14:paraId="6B1EB56A" w14:textId="142286A4" w:rsidR="005B2DA6" w:rsidRPr="005B2DA6" w:rsidRDefault="005B2DA6" w:rsidP="005B2DA6">
      <w:pPr>
        <w:rPr>
          <w:rFonts w:ascii="Arial" w:hAnsi="Arial" w:cs="Arial"/>
          <w:sz w:val="24"/>
          <w:szCs w:val="24"/>
        </w:rPr>
      </w:pPr>
    </w:p>
    <w:p w14:paraId="0B94010C" w14:textId="47F8D711" w:rsidR="005B2DA6" w:rsidRPr="005B2DA6" w:rsidRDefault="005B2DA6" w:rsidP="005B2DA6">
      <w:pPr>
        <w:rPr>
          <w:rFonts w:ascii="Arial" w:hAnsi="Arial" w:cs="Arial"/>
          <w:sz w:val="24"/>
          <w:szCs w:val="24"/>
        </w:rPr>
      </w:pPr>
    </w:p>
    <w:p w14:paraId="305F7960" w14:textId="59C01551" w:rsidR="005B2DA6" w:rsidRPr="005B2DA6" w:rsidRDefault="005B2DA6" w:rsidP="005B2DA6">
      <w:pPr>
        <w:rPr>
          <w:rFonts w:ascii="Arial" w:hAnsi="Arial" w:cs="Arial"/>
          <w:sz w:val="24"/>
          <w:szCs w:val="24"/>
        </w:rPr>
      </w:pPr>
    </w:p>
    <w:p w14:paraId="38FE9C2B" w14:textId="1AB9EC00" w:rsidR="005B2DA6" w:rsidRPr="005B2DA6" w:rsidRDefault="005B2DA6" w:rsidP="005B2DA6">
      <w:pPr>
        <w:rPr>
          <w:rFonts w:ascii="Arial" w:hAnsi="Arial" w:cs="Arial"/>
          <w:sz w:val="24"/>
          <w:szCs w:val="24"/>
        </w:rPr>
      </w:pPr>
    </w:p>
    <w:p w14:paraId="699F6F53" w14:textId="247EAD41" w:rsidR="005B2DA6" w:rsidRPr="005B2DA6" w:rsidRDefault="005B2DA6" w:rsidP="005B2DA6">
      <w:pPr>
        <w:rPr>
          <w:rFonts w:ascii="Arial" w:hAnsi="Arial" w:cs="Arial"/>
          <w:sz w:val="24"/>
          <w:szCs w:val="24"/>
        </w:rPr>
      </w:pPr>
    </w:p>
    <w:p w14:paraId="2AC951E2" w14:textId="08571895" w:rsidR="005B2DA6" w:rsidRPr="005B2DA6" w:rsidRDefault="005B2DA6" w:rsidP="005B2DA6">
      <w:pPr>
        <w:rPr>
          <w:rFonts w:ascii="Arial" w:hAnsi="Arial" w:cs="Arial"/>
          <w:sz w:val="24"/>
          <w:szCs w:val="24"/>
        </w:rPr>
      </w:pPr>
    </w:p>
    <w:p w14:paraId="1056B891" w14:textId="69F33B23" w:rsidR="005B2DA6" w:rsidRPr="005B2DA6" w:rsidRDefault="005B2DA6" w:rsidP="005B2DA6">
      <w:pPr>
        <w:rPr>
          <w:rFonts w:ascii="Arial" w:hAnsi="Arial" w:cs="Arial"/>
          <w:sz w:val="24"/>
          <w:szCs w:val="24"/>
        </w:rPr>
      </w:pPr>
    </w:p>
    <w:p w14:paraId="33308ADA" w14:textId="6C063F42" w:rsidR="005B2DA6" w:rsidRDefault="00EB328C" w:rsidP="00EB328C">
      <w:pPr>
        <w:pStyle w:val="Prrafodelista"/>
        <w:numPr>
          <w:ilvl w:val="0"/>
          <w:numId w:val="4"/>
        </w:numPr>
        <w:rPr>
          <w:rFonts w:ascii="Arial" w:hAnsi="Arial" w:cs="Arial"/>
          <w:sz w:val="24"/>
          <w:szCs w:val="24"/>
        </w:rPr>
      </w:pPr>
      <w:r>
        <w:rPr>
          <w:rFonts w:ascii="Arial" w:hAnsi="Arial" w:cs="Arial"/>
          <w:sz w:val="24"/>
          <w:szCs w:val="24"/>
        </w:rPr>
        <w:t>¿Cuál es la importancia de cumplir el programa de vacunación?</w:t>
      </w:r>
    </w:p>
    <w:tbl>
      <w:tblPr>
        <w:tblStyle w:val="Tablaconcuadrcula"/>
        <w:tblW w:w="0" w:type="auto"/>
        <w:tblInd w:w="360" w:type="dxa"/>
        <w:tblLook w:val="04A0" w:firstRow="1" w:lastRow="0" w:firstColumn="1" w:lastColumn="0" w:noHBand="0" w:noVBand="1"/>
      </w:tblPr>
      <w:tblGrid>
        <w:gridCol w:w="8468"/>
      </w:tblGrid>
      <w:tr w:rsidR="00EB328C" w14:paraId="4C2F42B8" w14:textId="77777777" w:rsidTr="00EB328C">
        <w:tc>
          <w:tcPr>
            <w:tcW w:w="8828" w:type="dxa"/>
          </w:tcPr>
          <w:p w14:paraId="6AB344C1" w14:textId="4CA0BE65" w:rsidR="00EB328C" w:rsidRDefault="007305F9" w:rsidP="00EB328C">
            <w:pPr>
              <w:rPr>
                <w:rFonts w:ascii="Arial" w:hAnsi="Arial" w:cs="Arial"/>
                <w:sz w:val="24"/>
                <w:szCs w:val="24"/>
              </w:rPr>
            </w:pPr>
            <w:r>
              <w:rPr>
                <w:rFonts w:ascii="Arial" w:hAnsi="Arial" w:cs="Arial"/>
                <w:sz w:val="24"/>
                <w:szCs w:val="24"/>
              </w:rPr>
              <w:t>El programa de vacunación que propone un gobierno, principalmente es para prevenir y erradicar posibles enfermedades ya sean bacterianas o virales, esto permite que las tasas de morbilidad y mortalidad bajen en la población.</w:t>
            </w:r>
          </w:p>
          <w:p w14:paraId="1A806F01" w14:textId="3E9CD3B7" w:rsidR="00EB328C" w:rsidRDefault="00EB328C" w:rsidP="00EB328C">
            <w:pPr>
              <w:rPr>
                <w:rFonts w:ascii="Arial" w:hAnsi="Arial" w:cs="Arial"/>
                <w:sz w:val="24"/>
                <w:szCs w:val="24"/>
              </w:rPr>
            </w:pPr>
          </w:p>
        </w:tc>
      </w:tr>
    </w:tbl>
    <w:p w14:paraId="2C4211CA" w14:textId="7DB13CEF" w:rsidR="00EB328C" w:rsidRDefault="00EB328C" w:rsidP="00EB328C">
      <w:pPr>
        <w:ind w:left="360"/>
        <w:rPr>
          <w:rFonts w:ascii="Arial" w:hAnsi="Arial" w:cs="Arial"/>
          <w:sz w:val="24"/>
          <w:szCs w:val="24"/>
        </w:rPr>
      </w:pPr>
    </w:p>
    <w:p w14:paraId="137B92C4" w14:textId="366CB818" w:rsidR="00EB328C" w:rsidRDefault="00EB328C" w:rsidP="00EB328C">
      <w:pPr>
        <w:pStyle w:val="Prrafodelista"/>
        <w:numPr>
          <w:ilvl w:val="0"/>
          <w:numId w:val="4"/>
        </w:numPr>
        <w:rPr>
          <w:rFonts w:ascii="Arial" w:hAnsi="Arial" w:cs="Arial"/>
          <w:sz w:val="24"/>
          <w:szCs w:val="24"/>
        </w:rPr>
      </w:pPr>
      <w:r>
        <w:rPr>
          <w:rFonts w:ascii="Arial" w:hAnsi="Arial" w:cs="Arial"/>
          <w:sz w:val="24"/>
          <w:szCs w:val="24"/>
        </w:rPr>
        <w:t>¿Qué ocurría con los casos de sarampión antes de la introducción de la vacuna?</w:t>
      </w:r>
    </w:p>
    <w:tbl>
      <w:tblPr>
        <w:tblStyle w:val="Tablaconcuadrcula"/>
        <w:tblW w:w="0" w:type="auto"/>
        <w:tblInd w:w="360" w:type="dxa"/>
        <w:tblLook w:val="04A0" w:firstRow="1" w:lastRow="0" w:firstColumn="1" w:lastColumn="0" w:noHBand="0" w:noVBand="1"/>
      </w:tblPr>
      <w:tblGrid>
        <w:gridCol w:w="8468"/>
      </w:tblGrid>
      <w:tr w:rsidR="00EB328C" w14:paraId="2D8BF0F9" w14:textId="77777777" w:rsidTr="00EB328C">
        <w:tc>
          <w:tcPr>
            <w:tcW w:w="8828" w:type="dxa"/>
          </w:tcPr>
          <w:p w14:paraId="0CA4F393" w14:textId="310535E8" w:rsidR="00EB328C" w:rsidRDefault="007305F9" w:rsidP="00EB328C">
            <w:pPr>
              <w:rPr>
                <w:rFonts w:ascii="Arial" w:hAnsi="Arial" w:cs="Arial"/>
                <w:sz w:val="24"/>
                <w:szCs w:val="24"/>
              </w:rPr>
            </w:pPr>
            <w:r>
              <w:rPr>
                <w:rFonts w:ascii="Arial" w:hAnsi="Arial" w:cs="Arial"/>
                <w:sz w:val="24"/>
                <w:szCs w:val="24"/>
              </w:rPr>
              <w:t>Lo casos de sarampión antes de la vacuna era elevados.</w:t>
            </w:r>
          </w:p>
          <w:p w14:paraId="54D9407D" w14:textId="0803962D" w:rsidR="00EB328C" w:rsidRDefault="00EB328C" w:rsidP="00EB328C">
            <w:pPr>
              <w:rPr>
                <w:rFonts w:ascii="Arial" w:hAnsi="Arial" w:cs="Arial"/>
                <w:sz w:val="24"/>
                <w:szCs w:val="24"/>
              </w:rPr>
            </w:pPr>
          </w:p>
        </w:tc>
      </w:tr>
    </w:tbl>
    <w:p w14:paraId="380F048E" w14:textId="277B66AE" w:rsidR="005B2DA6" w:rsidRDefault="005B2DA6" w:rsidP="005B2DA6">
      <w:pPr>
        <w:rPr>
          <w:rFonts w:ascii="Arial" w:hAnsi="Arial" w:cs="Arial"/>
          <w:sz w:val="24"/>
          <w:szCs w:val="24"/>
        </w:rPr>
      </w:pPr>
    </w:p>
    <w:p w14:paraId="63108615" w14:textId="7E0CDC8F" w:rsidR="00EB328C" w:rsidRDefault="00EB328C" w:rsidP="00EB328C">
      <w:pPr>
        <w:pStyle w:val="Prrafodelista"/>
        <w:numPr>
          <w:ilvl w:val="0"/>
          <w:numId w:val="4"/>
        </w:numPr>
        <w:rPr>
          <w:rFonts w:ascii="Arial" w:hAnsi="Arial" w:cs="Arial"/>
          <w:sz w:val="24"/>
          <w:szCs w:val="24"/>
        </w:rPr>
      </w:pPr>
      <w:r>
        <w:rPr>
          <w:rFonts w:ascii="Arial" w:hAnsi="Arial" w:cs="Arial"/>
          <w:sz w:val="24"/>
          <w:szCs w:val="24"/>
        </w:rPr>
        <w:t>¿Qué hubiese ocurrido si no se implementan las campañas de vacunación?</w:t>
      </w:r>
    </w:p>
    <w:tbl>
      <w:tblPr>
        <w:tblStyle w:val="Tablaconcuadrcula"/>
        <w:tblW w:w="0" w:type="auto"/>
        <w:tblInd w:w="360" w:type="dxa"/>
        <w:tblLook w:val="04A0" w:firstRow="1" w:lastRow="0" w:firstColumn="1" w:lastColumn="0" w:noHBand="0" w:noVBand="1"/>
      </w:tblPr>
      <w:tblGrid>
        <w:gridCol w:w="8468"/>
      </w:tblGrid>
      <w:tr w:rsidR="00EB328C" w14:paraId="4885EB4A" w14:textId="77777777" w:rsidTr="00EB328C">
        <w:tc>
          <w:tcPr>
            <w:tcW w:w="8828" w:type="dxa"/>
          </w:tcPr>
          <w:p w14:paraId="282A3AD5" w14:textId="40349651" w:rsidR="00EB328C" w:rsidRDefault="007305F9" w:rsidP="00EB328C">
            <w:pPr>
              <w:rPr>
                <w:rFonts w:ascii="Arial" w:hAnsi="Arial" w:cs="Arial"/>
                <w:sz w:val="24"/>
                <w:szCs w:val="24"/>
              </w:rPr>
            </w:pPr>
            <w:r>
              <w:rPr>
                <w:rFonts w:ascii="Arial" w:hAnsi="Arial" w:cs="Arial"/>
                <w:sz w:val="24"/>
                <w:szCs w:val="24"/>
              </w:rPr>
              <w:t>Al no implementar las campañas de vacunación, un número elevado de la población hubiese muerto.</w:t>
            </w:r>
          </w:p>
          <w:p w14:paraId="3A152CF2" w14:textId="77777777" w:rsidR="00EB328C" w:rsidRDefault="00EB328C" w:rsidP="00EB328C">
            <w:pPr>
              <w:rPr>
                <w:rFonts w:ascii="Arial" w:hAnsi="Arial" w:cs="Arial"/>
                <w:sz w:val="24"/>
                <w:szCs w:val="24"/>
              </w:rPr>
            </w:pPr>
          </w:p>
          <w:p w14:paraId="5A429CCB" w14:textId="409BF510" w:rsidR="00EB328C" w:rsidRDefault="00EB328C" w:rsidP="00EB328C">
            <w:pPr>
              <w:rPr>
                <w:rFonts w:ascii="Arial" w:hAnsi="Arial" w:cs="Arial"/>
                <w:sz w:val="24"/>
                <w:szCs w:val="24"/>
              </w:rPr>
            </w:pPr>
          </w:p>
        </w:tc>
      </w:tr>
    </w:tbl>
    <w:p w14:paraId="095B7195" w14:textId="19449821" w:rsidR="00EB328C" w:rsidRDefault="00EB328C" w:rsidP="00EB328C">
      <w:pPr>
        <w:pStyle w:val="Prrafodelista"/>
        <w:numPr>
          <w:ilvl w:val="0"/>
          <w:numId w:val="4"/>
        </w:numPr>
        <w:rPr>
          <w:rFonts w:ascii="Arial" w:hAnsi="Arial" w:cs="Arial"/>
          <w:sz w:val="24"/>
          <w:szCs w:val="24"/>
        </w:rPr>
      </w:pPr>
      <w:r>
        <w:rPr>
          <w:rFonts w:ascii="Arial" w:hAnsi="Arial" w:cs="Arial"/>
          <w:sz w:val="24"/>
          <w:szCs w:val="24"/>
        </w:rPr>
        <w:lastRenderedPageBreak/>
        <w:t xml:space="preserve">Actualmente, ¿Cuáles son las campañas de vacunación más importantes en el </w:t>
      </w:r>
      <w:r w:rsidR="00816E78">
        <w:rPr>
          <w:rFonts w:ascii="Arial" w:hAnsi="Arial" w:cs="Arial"/>
          <w:sz w:val="24"/>
          <w:szCs w:val="24"/>
        </w:rPr>
        <w:t>país? Según tu edad ¿te corresponde alguna vacuna?</w:t>
      </w:r>
    </w:p>
    <w:tbl>
      <w:tblPr>
        <w:tblStyle w:val="Tablaconcuadrcula"/>
        <w:tblW w:w="0" w:type="auto"/>
        <w:tblInd w:w="360" w:type="dxa"/>
        <w:tblLook w:val="04A0" w:firstRow="1" w:lastRow="0" w:firstColumn="1" w:lastColumn="0" w:noHBand="0" w:noVBand="1"/>
      </w:tblPr>
      <w:tblGrid>
        <w:gridCol w:w="8468"/>
      </w:tblGrid>
      <w:tr w:rsidR="00816E78" w14:paraId="05996E5A" w14:textId="77777777" w:rsidTr="00816E78">
        <w:tc>
          <w:tcPr>
            <w:tcW w:w="8828" w:type="dxa"/>
          </w:tcPr>
          <w:p w14:paraId="17389712" w14:textId="009FF4D4" w:rsidR="00816E78" w:rsidRDefault="007305F9" w:rsidP="00816E78">
            <w:pPr>
              <w:rPr>
                <w:rFonts w:ascii="Arial" w:hAnsi="Arial" w:cs="Arial"/>
                <w:sz w:val="24"/>
                <w:szCs w:val="24"/>
              </w:rPr>
            </w:pPr>
            <w:r w:rsidRPr="004F5ED6">
              <w:rPr>
                <w:rFonts w:ascii="Arial" w:hAnsi="Arial" w:cs="Arial"/>
                <w:sz w:val="24"/>
                <w:szCs w:val="24"/>
                <w:highlight w:val="yellow"/>
              </w:rPr>
              <w:t>Las campañas más importantes en el país son las que se implementan en invierno por la influenza para la población de riesgo, también la campaña de vacunación del lactante hasta los 18 meses. La campaña en la etapa escolar.</w:t>
            </w:r>
          </w:p>
          <w:p w14:paraId="138015D3" w14:textId="6F9AD766" w:rsidR="004F5ED6" w:rsidRDefault="004F5ED6" w:rsidP="00816E78">
            <w:pPr>
              <w:rPr>
                <w:rFonts w:ascii="Arial" w:hAnsi="Arial" w:cs="Arial"/>
                <w:sz w:val="24"/>
                <w:szCs w:val="24"/>
              </w:rPr>
            </w:pPr>
            <w:r w:rsidRPr="004F5ED6">
              <w:rPr>
                <w:rFonts w:ascii="Arial" w:hAnsi="Arial" w:cs="Arial"/>
                <w:sz w:val="24"/>
                <w:szCs w:val="24"/>
                <w:highlight w:val="red"/>
              </w:rPr>
              <w:t>La otra pregunta es de respuesta personal.</w:t>
            </w:r>
          </w:p>
          <w:p w14:paraId="73FB2A7A" w14:textId="30211B26" w:rsidR="00816E78" w:rsidRDefault="00816E78" w:rsidP="00816E78">
            <w:pPr>
              <w:rPr>
                <w:rFonts w:ascii="Arial" w:hAnsi="Arial" w:cs="Arial"/>
                <w:sz w:val="24"/>
                <w:szCs w:val="24"/>
              </w:rPr>
            </w:pPr>
          </w:p>
        </w:tc>
      </w:tr>
    </w:tbl>
    <w:p w14:paraId="778CFB35" w14:textId="77777777" w:rsidR="00816E78" w:rsidRPr="00816E78" w:rsidRDefault="00816E78" w:rsidP="00816E78">
      <w:pPr>
        <w:ind w:left="360"/>
        <w:rPr>
          <w:rFonts w:ascii="Arial" w:hAnsi="Arial" w:cs="Arial"/>
          <w:sz w:val="24"/>
          <w:szCs w:val="24"/>
        </w:rPr>
      </w:pPr>
    </w:p>
    <w:p w14:paraId="1DE21FDE" w14:textId="61E5EA78" w:rsidR="005B2DA6" w:rsidRDefault="00816E78" w:rsidP="00816E78">
      <w:pPr>
        <w:pStyle w:val="Prrafodelista"/>
        <w:numPr>
          <w:ilvl w:val="0"/>
          <w:numId w:val="4"/>
        </w:numPr>
        <w:rPr>
          <w:rFonts w:ascii="Arial" w:hAnsi="Arial" w:cs="Arial"/>
          <w:sz w:val="24"/>
          <w:szCs w:val="24"/>
        </w:rPr>
      </w:pPr>
      <w:r>
        <w:rPr>
          <w:rFonts w:ascii="Arial" w:hAnsi="Arial" w:cs="Arial"/>
          <w:sz w:val="24"/>
          <w:szCs w:val="24"/>
        </w:rPr>
        <w:t>Investiga: ¿Cuáles son los países de latino américa que no poseen PNI?</w:t>
      </w:r>
    </w:p>
    <w:tbl>
      <w:tblPr>
        <w:tblStyle w:val="Tablaconcuadrcula"/>
        <w:tblW w:w="0" w:type="auto"/>
        <w:tblInd w:w="360" w:type="dxa"/>
        <w:tblLook w:val="04A0" w:firstRow="1" w:lastRow="0" w:firstColumn="1" w:lastColumn="0" w:noHBand="0" w:noVBand="1"/>
      </w:tblPr>
      <w:tblGrid>
        <w:gridCol w:w="8468"/>
      </w:tblGrid>
      <w:tr w:rsidR="00816E78" w14:paraId="270DF867" w14:textId="77777777" w:rsidTr="00816E78">
        <w:tc>
          <w:tcPr>
            <w:tcW w:w="8828" w:type="dxa"/>
          </w:tcPr>
          <w:p w14:paraId="2959F19E" w14:textId="275FE0BD" w:rsidR="00816E78" w:rsidRDefault="004F5ED6" w:rsidP="00816E78">
            <w:pPr>
              <w:rPr>
                <w:rFonts w:ascii="Arial" w:hAnsi="Arial" w:cs="Arial"/>
                <w:sz w:val="24"/>
                <w:szCs w:val="24"/>
              </w:rPr>
            </w:pPr>
            <w:r w:rsidRPr="004F5ED6">
              <w:rPr>
                <w:rFonts w:ascii="Arial" w:hAnsi="Arial" w:cs="Arial"/>
                <w:sz w:val="24"/>
                <w:szCs w:val="24"/>
                <w:highlight w:val="yellow"/>
              </w:rPr>
              <w:t>Investiga</w:t>
            </w:r>
          </w:p>
          <w:p w14:paraId="0BEE3384" w14:textId="77777777" w:rsidR="00816E78" w:rsidRDefault="00816E78" w:rsidP="00816E78">
            <w:pPr>
              <w:rPr>
                <w:rFonts w:ascii="Arial" w:hAnsi="Arial" w:cs="Arial"/>
                <w:sz w:val="24"/>
                <w:szCs w:val="24"/>
              </w:rPr>
            </w:pPr>
          </w:p>
          <w:p w14:paraId="0E438E5C" w14:textId="77777777" w:rsidR="00816E78" w:rsidRDefault="00816E78" w:rsidP="00816E78">
            <w:pPr>
              <w:rPr>
                <w:rFonts w:ascii="Arial" w:hAnsi="Arial" w:cs="Arial"/>
                <w:sz w:val="24"/>
                <w:szCs w:val="24"/>
              </w:rPr>
            </w:pPr>
          </w:p>
          <w:p w14:paraId="6A63ED34" w14:textId="77777777" w:rsidR="00816E78" w:rsidRDefault="00816E78" w:rsidP="00816E78">
            <w:pPr>
              <w:rPr>
                <w:rFonts w:ascii="Arial" w:hAnsi="Arial" w:cs="Arial"/>
                <w:sz w:val="24"/>
                <w:szCs w:val="24"/>
              </w:rPr>
            </w:pPr>
          </w:p>
          <w:p w14:paraId="25C465B5" w14:textId="77777777" w:rsidR="00816E78" w:rsidRDefault="00816E78" w:rsidP="00816E78">
            <w:pPr>
              <w:rPr>
                <w:rFonts w:ascii="Arial" w:hAnsi="Arial" w:cs="Arial"/>
                <w:sz w:val="24"/>
                <w:szCs w:val="24"/>
              </w:rPr>
            </w:pPr>
          </w:p>
          <w:p w14:paraId="7005BC19" w14:textId="7A7E9CF4" w:rsidR="00816E78" w:rsidRDefault="00816E78" w:rsidP="00816E78">
            <w:pPr>
              <w:rPr>
                <w:rFonts w:ascii="Arial" w:hAnsi="Arial" w:cs="Arial"/>
                <w:sz w:val="24"/>
                <w:szCs w:val="24"/>
              </w:rPr>
            </w:pPr>
          </w:p>
        </w:tc>
      </w:tr>
    </w:tbl>
    <w:p w14:paraId="4C60D9C1" w14:textId="77777777" w:rsidR="00816E78" w:rsidRPr="00816E78" w:rsidRDefault="00816E78" w:rsidP="00816E78">
      <w:pPr>
        <w:ind w:left="360"/>
        <w:rPr>
          <w:rFonts w:ascii="Arial" w:hAnsi="Arial" w:cs="Arial"/>
          <w:sz w:val="24"/>
          <w:szCs w:val="24"/>
        </w:rPr>
      </w:pPr>
    </w:p>
    <w:p w14:paraId="73B9F627" w14:textId="0BC2FF16" w:rsidR="00542B3A" w:rsidRPr="00816E78" w:rsidRDefault="00816E78" w:rsidP="0035378D">
      <w:pPr>
        <w:pStyle w:val="Prrafodelista"/>
        <w:numPr>
          <w:ilvl w:val="0"/>
          <w:numId w:val="2"/>
        </w:numPr>
        <w:tabs>
          <w:tab w:val="left" w:pos="5235"/>
        </w:tabs>
        <w:rPr>
          <w:rFonts w:ascii="Arial" w:hAnsi="Arial" w:cs="Arial"/>
          <w:sz w:val="24"/>
          <w:szCs w:val="24"/>
        </w:rPr>
      </w:pPr>
      <w:r>
        <w:rPr>
          <w:rFonts w:ascii="Arial" w:hAnsi="Arial" w:cs="Arial"/>
          <w:sz w:val="24"/>
          <w:szCs w:val="24"/>
        </w:rPr>
        <w:t>Observa el siguiente vídeo:</w:t>
      </w:r>
      <w:r w:rsidR="0035378D">
        <w:rPr>
          <w:rFonts w:ascii="Arial" w:hAnsi="Arial" w:cs="Arial"/>
          <w:sz w:val="24"/>
          <w:szCs w:val="24"/>
        </w:rPr>
        <w:t xml:space="preserve"> </w:t>
      </w:r>
      <w:hyperlink r:id="rId10" w:history="1">
        <w:r w:rsidR="0035378D" w:rsidRPr="00816E78">
          <w:rPr>
            <w:rStyle w:val="Hipervnculo"/>
            <w:rFonts w:ascii="Arial" w:hAnsi="Arial" w:cs="Arial"/>
            <w:sz w:val="24"/>
            <w:szCs w:val="24"/>
          </w:rPr>
          <w:t>https://www.youtube.com/watch?v=4gDqXLguiBw</w:t>
        </w:r>
      </w:hyperlink>
    </w:p>
    <w:p w14:paraId="372686CA" w14:textId="79AD6B98" w:rsidR="0088739A" w:rsidRDefault="00816E78" w:rsidP="00816E78">
      <w:pPr>
        <w:tabs>
          <w:tab w:val="left" w:pos="5235"/>
        </w:tabs>
        <w:rPr>
          <w:rFonts w:ascii="Arial" w:hAnsi="Arial" w:cs="Arial"/>
          <w:sz w:val="24"/>
          <w:szCs w:val="24"/>
        </w:rPr>
      </w:pPr>
      <w:r w:rsidRPr="00816E78">
        <w:rPr>
          <w:rFonts w:ascii="Arial" w:hAnsi="Arial" w:cs="Arial"/>
          <w:b/>
          <w:bCs/>
          <w:sz w:val="24"/>
          <w:szCs w:val="24"/>
        </w:rPr>
        <w:t>Realiza:</w:t>
      </w:r>
      <w:r>
        <w:rPr>
          <w:rFonts w:ascii="Arial" w:hAnsi="Arial" w:cs="Arial"/>
          <w:sz w:val="24"/>
          <w:szCs w:val="24"/>
        </w:rPr>
        <w:t xml:space="preserve"> </w:t>
      </w:r>
      <w:r w:rsidR="0035378D" w:rsidRPr="00816E78">
        <w:rPr>
          <w:rFonts w:ascii="Arial" w:hAnsi="Arial" w:cs="Arial"/>
          <w:sz w:val="24"/>
          <w:szCs w:val="24"/>
        </w:rPr>
        <w:t>U</w:t>
      </w:r>
      <w:r w:rsidR="0088739A" w:rsidRPr="00816E78">
        <w:rPr>
          <w:rFonts w:ascii="Arial" w:hAnsi="Arial" w:cs="Arial"/>
          <w:sz w:val="24"/>
          <w:szCs w:val="24"/>
        </w:rPr>
        <w:t>n mapa conceptual, un mapa mental o cuadro sinóptico, que les permita sintetizar y relacionar los contenidos</w:t>
      </w:r>
      <w:r>
        <w:rPr>
          <w:rFonts w:ascii="Arial" w:hAnsi="Arial" w:cs="Arial"/>
          <w:sz w:val="24"/>
          <w:szCs w:val="24"/>
        </w:rPr>
        <w:t>.</w:t>
      </w:r>
    </w:p>
    <w:p w14:paraId="0D05968A" w14:textId="4F202086" w:rsidR="00C91CCD" w:rsidRDefault="00C91CCD" w:rsidP="00816E78">
      <w:pPr>
        <w:tabs>
          <w:tab w:val="left" w:pos="5235"/>
        </w:tabs>
        <w:rPr>
          <w:rFonts w:ascii="Arial" w:hAnsi="Arial" w:cs="Arial"/>
          <w:color w:val="FF0000"/>
          <w:sz w:val="24"/>
          <w:szCs w:val="24"/>
        </w:rPr>
      </w:pPr>
      <w:r w:rsidRPr="00C91CCD">
        <w:rPr>
          <w:rFonts w:ascii="Arial" w:hAnsi="Arial" w:cs="Arial"/>
          <w:color w:val="FF0000"/>
          <w:sz w:val="24"/>
          <w:szCs w:val="24"/>
        </w:rPr>
        <w:t>Puedes realizarlo en tu cuaderno o al reverso de la hoja.</w:t>
      </w:r>
    </w:p>
    <w:p w14:paraId="1E8C8588" w14:textId="07A8C0AA" w:rsidR="004F5ED6" w:rsidRDefault="004F5ED6" w:rsidP="00816E78">
      <w:pPr>
        <w:tabs>
          <w:tab w:val="left" w:pos="5235"/>
        </w:tabs>
        <w:rPr>
          <w:rFonts w:ascii="Arial" w:hAnsi="Arial" w:cs="Arial"/>
          <w:color w:val="FF0000"/>
          <w:sz w:val="24"/>
          <w:szCs w:val="24"/>
        </w:rPr>
      </w:pPr>
      <w:r>
        <w:rPr>
          <w:rFonts w:ascii="Arial" w:hAnsi="Arial" w:cs="Arial"/>
          <w:color w:val="FF0000"/>
          <w:sz w:val="24"/>
          <w:szCs w:val="24"/>
        </w:rPr>
        <w:t>Respuesta de forma personal, debido a la organización de los contenidos.</w:t>
      </w:r>
    </w:p>
    <w:p w14:paraId="6FF3F639" w14:textId="3E2C9533" w:rsidR="004F5ED6" w:rsidRPr="00C91CCD" w:rsidRDefault="004F5ED6" w:rsidP="00816E78">
      <w:pPr>
        <w:tabs>
          <w:tab w:val="left" w:pos="5235"/>
        </w:tabs>
        <w:rPr>
          <w:rFonts w:ascii="Arial" w:hAnsi="Arial" w:cs="Arial"/>
          <w:color w:val="FF0000"/>
          <w:sz w:val="24"/>
          <w:szCs w:val="24"/>
        </w:rPr>
      </w:pPr>
      <w:r>
        <w:rPr>
          <w:rFonts w:ascii="Arial" w:hAnsi="Arial" w:cs="Arial"/>
          <w:color w:val="FF0000"/>
          <w:sz w:val="24"/>
          <w:szCs w:val="24"/>
        </w:rPr>
        <w:t>Serán revisados en la clase online.</w:t>
      </w:r>
    </w:p>
    <w:p w14:paraId="318A8D6A" w14:textId="519C622B" w:rsidR="0035378D" w:rsidRPr="00816E78" w:rsidRDefault="0035378D" w:rsidP="00957C85">
      <w:pPr>
        <w:pStyle w:val="Prrafodelista"/>
        <w:tabs>
          <w:tab w:val="left" w:pos="5235"/>
        </w:tabs>
        <w:ind w:left="357"/>
        <w:rPr>
          <w:rFonts w:ascii="Arial" w:hAnsi="Arial" w:cs="Arial"/>
          <w:sz w:val="24"/>
          <w:szCs w:val="24"/>
        </w:rPr>
      </w:pPr>
    </w:p>
    <w:p w14:paraId="776EE6CE" w14:textId="74996F35" w:rsidR="00957C85" w:rsidRDefault="00957C85" w:rsidP="00957C85">
      <w:pPr>
        <w:pStyle w:val="Prrafodelista"/>
        <w:tabs>
          <w:tab w:val="left" w:pos="5235"/>
        </w:tabs>
        <w:ind w:left="357"/>
        <w:rPr>
          <w:rFonts w:ascii="Arial" w:hAnsi="Arial" w:cs="Arial"/>
          <w:b/>
          <w:bCs/>
        </w:rPr>
      </w:pPr>
    </w:p>
    <w:p w14:paraId="3D4C468E" w14:textId="323B8AA1" w:rsidR="00957C85" w:rsidRDefault="00957C85" w:rsidP="00957C85">
      <w:pPr>
        <w:pStyle w:val="Prrafodelista"/>
        <w:tabs>
          <w:tab w:val="left" w:pos="5235"/>
        </w:tabs>
        <w:ind w:left="357"/>
        <w:rPr>
          <w:rFonts w:ascii="Arial" w:hAnsi="Arial" w:cs="Arial"/>
          <w:b/>
          <w:bCs/>
        </w:rPr>
      </w:pPr>
    </w:p>
    <w:p w14:paraId="3142228C" w14:textId="51342974" w:rsidR="00957C85" w:rsidRDefault="00957C85" w:rsidP="00957C85">
      <w:pPr>
        <w:pStyle w:val="Prrafodelista"/>
        <w:tabs>
          <w:tab w:val="left" w:pos="5235"/>
        </w:tabs>
        <w:ind w:left="357"/>
        <w:rPr>
          <w:rFonts w:ascii="Arial" w:hAnsi="Arial" w:cs="Arial"/>
          <w:b/>
          <w:bCs/>
        </w:rPr>
      </w:pPr>
    </w:p>
    <w:p w14:paraId="592723C0" w14:textId="4D936A12" w:rsidR="00957C85" w:rsidRDefault="00957C85" w:rsidP="00957C85">
      <w:pPr>
        <w:pStyle w:val="Prrafodelista"/>
        <w:tabs>
          <w:tab w:val="left" w:pos="5235"/>
        </w:tabs>
        <w:ind w:left="357"/>
        <w:rPr>
          <w:rFonts w:ascii="Arial" w:hAnsi="Arial" w:cs="Arial"/>
          <w:b/>
          <w:bCs/>
        </w:rPr>
      </w:pPr>
    </w:p>
    <w:p w14:paraId="2B590EE7" w14:textId="129D9002" w:rsidR="00957C85" w:rsidRDefault="00957C85" w:rsidP="00957C85">
      <w:pPr>
        <w:pStyle w:val="Prrafodelista"/>
        <w:tabs>
          <w:tab w:val="left" w:pos="5235"/>
        </w:tabs>
        <w:ind w:left="357"/>
        <w:rPr>
          <w:rFonts w:ascii="Arial" w:hAnsi="Arial" w:cs="Arial"/>
          <w:b/>
          <w:bCs/>
        </w:rPr>
      </w:pPr>
    </w:p>
    <w:p w14:paraId="41AA5945" w14:textId="3F2F7CEA" w:rsidR="00957C85" w:rsidRDefault="00957C85" w:rsidP="00957C85">
      <w:pPr>
        <w:pStyle w:val="Prrafodelista"/>
        <w:tabs>
          <w:tab w:val="left" w:pos="5235"/>
        </w:tabs>
        <w:ind w:left="357"/>
        <w:rPr>
          <w:rFonts w:ascii="Arial" w:hAnsi="Arial" w:cs="Arial"/>
          <w:b/>
          <w:bCs/>
        </w:rPr>
      </w:pPr>
    </w:p>
    <w:p w14:paraId="1BD7F67A" w14:textId="71E08F69" w:rsidR="00957C85" w:rsidRDefault="00957C85" w:rsidP="00957C85">
      <w:pPr>
        <w:pStyle w:val="Prrafodelista"/>
        <w:tabs>
          <w:tab w:val="left" w:pos="5235"/>
        </w:tabs>
        <w:ind w:left="357"/>
        <w:rPr>
          <w:rFonts w:ascii="Arial" w:hAnsi="Arial" w:cs="Arial"/>
          <w:b/>
          <w:bCs/>
        </w:rPr>
      </w:pPr>
    </w:p>
    <w:p w14:paraId="4EEA98F2" w14:textId="18FA58C1" w:rsidR="004F5ED6" w:rsidRDefault="004F5ED6" w:rsidP="00957C85">
      <w:pPr>
        <w:pStyle w:val="Prrafodelista"/>
        <w:tabs>
          <w:tab w:val="left" w:pos="5235"/>
        </w:tabs>
        <w:ind w:left="357"/>
        <w:rPr>
          <w:rFonts w:ascii="Arial" w:hAnsi="Arial" w:cs="Arial"/>
          <w:b/>
          <w:bCs/>
        </w:rPr>
      </w:pPr>
    </w:p>
    <w:p w14:paraId="572B999C" w14:textId="3EB0EA09" w:rsidR="004F5ED6" w:rsidRDefault="004F5ED6" w:rsidP="00957C85">
      <w:pPr>
        <w:pStyle w:val="Prrafodelista"/>
        <w:tabs>
          <w:tab w:val="left" w:pos="5235"/>
        </w:tabs>
        <w:ind w:left="357"/>
        <w:rPr>
          <w:rFonts w:ascii="Arial" w:hAnsi="Arial" w:cs="Arial"/>
          <w:b/>
          <w:bCs/>
        </w:rPr>
      </w:pPr>
    </w:p>
    <w:p w14:paraId="240F387B" w14:textId="76F69F05" w:rsidR="004F5ED6" w:rsidRDefault="004F5ED6" w:rsidP="00957C85">
      <w:pPr>
        <w:pStyle w:val="Prrafodelista"/>
        <w:tabs>
          <w:tab w:val="left" w:pos="5235"/>
        </w:tabs>
        <w:ind w:left="357"/>
        <w:rPr>
          <w:rFonts w:ascii="Arial" w:hAnsi="Arial" w:cs="Arial"/>
          <w:b/>
          <w:bCs/>
        </w:rPr>
      </w:pPr>
    </w:p>
    <w:p w14:paraId="6E3F88F0" w14:textId="16753E6D" w:rsidR="004F5ED6" w:rsidRDefault="004F5ED6" w:rsidP="00957C85">
      <w:pPr>
        <w:pStyle w:val="Prrafodelista"/>
        <w:tabs>
          <w:tab w:val="left" w:pos="5235"/>
        </w:tabs>
        <w:ind w:left="357"/>
        <w:rPr>
          <w:rFonts w:ascii="Arial" w:hAnsi="Arial" w:cs="Arial"/>
          <w:b/>
          <w:bCs/>
        </w:rPr>
      </w:pPr>
    </w:p>
    <w:p w14:paraId="2AE889FB" w14:textId="3602265F" w:rsidR="004F5ED6" w:rsidRDefault="004F5ED6" w:rsidP="00957C85">
      <w:pPr>
        <w:pStyle w:val="Prrafodelista"/>
        <w:tabs>
          <w:tab w:val="left" w:pos="5235"/>
        </w:tabs>
        <w:ind w:left="357"/>
        <w:rPr>
          <w:rFonts w:ascii="Arial" w:hAnsi="Arial" w:cs="Arial"/>
          <w:b/>
          <w:bCs/>
        </w:rPr>
      </w:pPr>
    </w:p>
    <w:p w14:paraId="0B86C93B" w14:textId="4CE2912F" w:rsidR="004F5ED6" w:rsidRDefault="004F5ED6" w:rsidP="00957C85">
      <w:pPr>
        <w:pStyle w:val="Prrafodelista"/>
        <w:tabs>
          <w:tab w:val="left" w:pos="5235"/>
        </w:tabs>
        <w:ind w:left="357"/>
        <w:rPr>
          <w:rFonts w:ascii="Arial" w:hAnsi="Arial" w:cs="Arial"/>
          <w:b/>
          <w:bCs/>
        </w:rPr>
      </w:pPr>
    </w:p>
    <w:p w14:paraId="2AE88D1F" w14:textId="367A97F5" w:rsidR="004F5ED6" w:rsidRDefault="004F5ED6" w:rsidP="00957C85">
      <w:pPr>
        <w:pStyle w:val="Prrafodelista"/>
        <w:tabs>
          <w:tab w:val="left" w:pos="5235"/>
        </w:tabs>
        <w:ind w:left="357"/>
        <w:rPr>
          <w:rFonts w:ascii="Arial" w:hAnsi="Arial" w:cs="Arial"/>
          <w:b/>
          <w:bCs/>
        </w:rPr>
      </w:pPr>
    </w:p>
    <w:p w14:paraId="1824669A" w14:textId="4780D831" w:rsidR="004F5ED6" w:rsidRDefault="004F5ED6" w:rsidP="00957C85">
      <w:pPr>
        <w:pStyle w:val="Prrafodelista"/>
        <w:tabs>
          <w:tab w:val="left" w:pos="5235"/>
        </w:tabs>
        <w:ind w:left="357"/>
        <w:rPr>
          <w:rFonts w:ascii="Arial" w:hAnsi="Arial" w:cs="Arial"/>
          <w:b/>
          <w:bCs/>
        </w:rPr>
      </w:pPr>
    </w:p>
    <w:p w14:paraId="33F6234F" w14:textId="3FFF5B33" w:rsidR="00957C85" w:rsidRPr="0088739A" w:rsidRDefault="00C91CCD" w:rsidP="00816E78">
      <w:pPr>
        <w:pStyle w:val="Prrafodelista"/>
        <w:numPr>
          <w:ilvl w:val="0"/>
          <w:numId w:val="2"/>
        </w:numPr>
        <w:tabs>
          <w:tab w:val="left" w:pos="5235"/>
        </w:tabs>
        <w:rPr>
          <w:rFonts w:ascii="Arial" w:hAnsi="Arial" w:cs="Arial"/>
          <w:sz w:val="24"/>
          <w:szCs w:val="24"/>
        </w:rPr>
      </w:pPr>
      <w:r>
        <w:rPr>
          <w:rFonts w:ascii="Arial" w:hAnsi="Arial" w:cs="Arial"/>
          <w:noProof/>
          <w:sz w:val="24"/>
          <w:szCs w:val="24"/>
        </w:rPr>
        <w:lastRenderedPageBreak/>
        <w:drawing>
          <wp:anchor distT="0" distB="0" distL="114300" distR="114300" simplePos="0" relativeHeight="251659264" behindDoc="1" locked="0" layoutInCell="1" allowOverlap="1" wp14:anchorId="5FB0D2A6" wp14:editId="6AEB8B76">
            <wp:simplePos x="0" y="0"/>
            <wp:positionH relativeFrom="column">
              <wp:posOffset>348615</wp:posOffset>
            </wp:positionH>
            <wp:positionV relativeFrom="paragraph">
              <wp:posOffset>440055</wp:posOffset>
            </wp:positionV>
            <wp:extent cx="4733925" cy="5514975"/>
            <wp:effectExtent l="0" t="0" r="9525" b="9525"/>
            <wp:wrapNone/>
            <wp:docPr id="2" name="Imagen 2" descr="Imagen que contiene interior,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0-06-09 at 00.26.59.jpeg"/>
                    <pic:cNvPicPr/>
                  </pic:nvPicPr>
                  <pic:blipFill rotWithShape="1">
                    <a:blip r:embed="rId11">
                      <a:extLst>
                        <a:ext uri="{28A0092B-C50C-407E-A947-70E740481C1C}">
                          <a14:useLocalDpi xmlns:a14="http://schemas.microsoft.com/office/drawing/2010/main" val="0"/>
                        </a:ext>
                      </a:extLst>
                    </a:blip>
                    <a:srcRect l="4400" t="8700" r="4200" b="4450"/>
                    <a:stretch/>
                  </pic:blipFill>
                  <pic:spPr bwMode="auto">
                    <a:xfrm>
                      <a:off x="0" y="0"/>
                      <a:ext cx="4733925" cy="5514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6E78">
        <w:rPr>
          <w:rFonts w:ascii="Arial" w:hAnsi="Arial" w:cs="Arial"/>
          <w:sz w:val="24"/>
          <w:szCs w:val="24"/>
        </w:rPr>
        <w:t>Observa la siguiente imagen y responde, de acuerdo a los contenidos ya vistos.</w:t>
      </w:r>
    </w:p>
    <w:p w14:paraId="15C9B042" w14:textId="4F9A5C1C" w:rsidR="0088739A" w:rsidRDefault="0088739A" w:rsidP="0088739A">
      <w:pPr>
        <w:tabs>
          <w:tab w:val="left" w:pos="5235"/>
        </w:tabs>
        <w:rPr>
          <w:rFonts w:ascii="Arial" w:hAnsi="Arial" w:cs="Arial"/>
          <w:sz w:val="24"/>
          <w:szCs w:val="24"/>
        </w:rPr>
      </w:pPr>
    </w:p>
    <w:p w14:paraId="1E67460F" w14:textId="3B86DDFF" w:rsidR="0088739A" w:rsidRDefault="0088739A" w:rsidP="0088739A">
      <w:pPr>
        <w:tabs>
          <w:tab w:val="left" w:pos="5235"/>
        </w:tabs>
        <w:rPr>
          <w:rFonts w:ascii="Arial" w:hAnsi="Arial" w:cs="Arial"/>
          <w:sz w:val="24"/>
          <w:szCs w:val="24"/>
        </w:rPr>
      </w:pPr>
    </w:p>
    <w:p w14:paraId="7F59B540" w14:textId="2F8B47AB" w:rsidR="0088739A" w:rsidRDefault="0088739A" w:rsidP="0088739A">
      <w:pPr>
        <w:tabs>
          <w:tab w:val="left" w:pos="5235"/>
        </w:tabs>
        <w:rPr>
          <w:rFonts w:ascii="Arial" w:hAnsi="Arial" w:cs="Arial"/>
          <w:sz w:val="24"/>
          <w:szCs w:val="24"/>
        </w:rPr>
      </w:pPr>
    </w:p>
    <w:p w14:paraId="0D4948DC" w14:textId="4F7CDC50" w:rsidR="0088739A" w:rsidRDefault="0088739A" w:rsidP="0088739A">
      <w:pPr>
        <w:tabs>
          <w:tab w:val="left" w:pos="5235"/>
        </w:tabs>
        <w:rPr>
          <w:rFonts w:ascii="Arial" w:hAnsi="Arial" w:cs="Arial"/>
          <w:sz w:val="24"/>
          <w:szCs w:val="24"/>
        </w:rPr>
      </w:pPr>
    </w:p>
    <w:p w14:paraId="041CD257" w14:textId="60BE0EF2" w:rsidR="0088739A" w:rsidRDefault="0088739A" w:rsidP="0088739A">
      <w:pPr>
        <w:tabs>
          <w:tab w:val="left" w:pos="5235"/>
        </w:tabs>
        <w:rPr>
          <w:rFonts w:ascii="Arial" w:hAnsi="Arial" w:cs="Arial"/>
          <w:sz w:val="24"/>
          <w:szCs w:val="24"/>
        </w:rPr>
      </w:pPr>
    </w:p>
    <w:p w14:paraId="765054B8" w14:textId="02CF0BE3" w:rsidR="0088739A" w:rsidRDefault="0088739A" w:rsidP="0088739A">
      <w:pPr>
        <w:tabs>
          <w:tab w:val="left" w:pos="5235"/>
        </w:tabs>
        <w:rPr>
          <w:rFonts w:ascii="Arial" w:hAnsi="Arial" w:cs="Arial"/>
          <w:sz w:val="24"/>
          <w:szCs w:val="24"/>
        </w:rPr>
      </w:pPr>
    </w:p>
    <w:p w14:paraId="5C07AC73" w14:textId="2D6F9F55" w:rsidR="0088739A" w:rsidRDefault="0088739A" w:rsidP="0088739A">
      <w:pPr>
        <w:tabs>
          <w:tab w:val="left" w:pos="5235"/>
        </w:tabs>
        <w:rPr>
          <w:rFonts w:ascii="Arial" w:hAnsi="Arial" w:cs="Arial"/>
          <w:sz w:val="24"/>
          <w:szCs w:val="24"/>
        </w:rPr>
      </w:pPr>
    </w:p>
    <w:p w14:paraId="2E404B68" w14:textId="7399B237" w:rsidR="0088739A" w:rsidRDefault="0088739A" w:rsidP="0088739A">
      <w:pPr>
        <w:tabs>
          <w:tab w:val="left" w:pos="5235"/>
        </w:tabs>
        <w:rPr>
          <w:rFonts w:ascii="Arial" w:hAnsi="Arial" w:cs="Arial"/>
          <w:sz w:val="24"/>
          <w:szCs w:val="24"/>
        </w:rPr>
      </w:pPr>
    </w:p>
    <w:p w14:paraId="6A56D539" w14:textId="203EE59E" w:rsidR="0088739A" w:rsidRDefault="0088739A" w:rsidP="0088739A">
      <w:pPr>
        <w:tabs>
          <w:tab w:val="left" w:pos="5235"/>
        </w:tabs>
        <w:rPr>
          <w:rFonts w:ascii="Arial" w:hAnsi="Arial" w:cs="Arial"/>
          <w:sz w:val="24"/>
          <w:szCs w:val="24"/>
        </w:rPr>
      </w:pPr>
    </w:p>
    <w:p w14:paraId="0E41B0FB" w14:textId="6B9FA827" w:rsidR="0088739A" w:rsidRDefault="0088739A" w:rsidP="0088739A">
      <w:pPr>
        <w:tabs>
          <w:tab w:val="left" w:pos="5235"/>
        </w:tabs>
        <w:rPr>
          <w:rFonts w:ascii="Arial" w:hAnsi="Arial" w:cs="Arial"/>
          <w:sz w:val="24"/>
          <w:szCs w:val="24"/>
        </w:rPr>
      </w:pPr>
    </w:p>
    <w:p w14:paraId="6702D3A1" w14:textId="727DC43E" w:rsidR="003C6CA3" w:rsidRDefault="003C6CA3" w:rsidP="0088739A">
      <w:pPr>
        <w:tabs>
          <w:tab w:val="left" w:pos="5235"/>
        </w:tabs>
        <w:rPr>
          <w:rFonts w:ascii="Arial" w:hAnsi="Arial" w:cs="Arial"/>
          <w:sz w:val="24"/>
          <w:szCs w:val="24"/>
        </w:rPr>
      </w:pPr>
    </w:p>
    <w:p w14:paraId="5DDE68EC" w14:textId="386BFCE0" w:rsidR="003C6CA3" w:rsidRDefault="003C6CA3" w:rsidP="0088739A">
      <w:pPr>
        <w:tabs>
          <w:tab w:val="left" w:pos="5235"/>
        </w:tabs>
        <w:rPr>
          <w:rFonts w:ascii="Arial" w:hAnsi="Arial" w:cs="Arial"/>
          <w:sz w:val="24"/>
          <w:szCs w:val="24"/>
        </w:rPr>
      </w:pPr>
    </w:p>
    <w:p w14:paraId="21D100BB" w14:textId="6A15DA3A" w:rsidR="003C6CA3" w:rsidRDefault="003C6CA3" w:rsidP="0088739A">
      <w:pPr>
        <w:tabs>
          <w:tab w:val="left" w:pos="5235"/>
        </w:tabs>
        <w:rPr>
          <w:rFonts w:ascii="Arial" w:hAnsi="Arial" w:cs="Arial"/>
          <w:sz w:val="24"/>
          <w:szCs w:val="24"/>
        </w:rPr>
      </w:pPr>
    </w:p>
    <w:p w14:paraId="6361CA2B" w14:textId="3995D16D" w:rsidR="003C6CA3" w:rsidRDefault="003C6CA3" w:rsidP="0088739A">
      <w:pPr>
        <w:tabs>
          <w:tab w:val="left" w:pos="5235"/>
        </w:tabs>
        <w:rPr>
          <w:rFonts w:ascii="Arial" w:hAnsi="Arial" w:cs="Arial"/>
          <w:sz w:val="24"/>
          <w:szCs w:val="24"/>
        </w:rPr>
      </w:pPr>
    </w:p>
    <w:p w14:paraId="43901B76" w14:textId="0A7A680B" w:rsidR="003C6CA3" w:rsidRDefault="003C6CA3" w:rsidP="0088739A">
      <w:pPr>
        <w:tabs>
          <w:tab w:val="left" w:pos="5235"/>
        </w:tabs>
        <w:rPr>
          <w:rFonts w:ascii="Arial" w:hAnsi="Arial" w:cs="Arial"/>
          <w:sz w:val="24"/>
          <w:szCs w:val="24"/>
        </w:rPr>
      </w:pPr>
    </w:p>
    <w:p w14:paraId="14F6303C" w14:textId="43A53727" w:rsidR="003C6CA3" w:rsidRDefault="003C6CA3" w:rsidP="0088739A">
      <w:pPr>
        <w:tabs>
          <w:tab w:val="left" w:pos="5235"/>
        </w:tabs>
        <w:rPr>
          <w:rFonts w:ascii="Arial" w:hAnsi="Arial" w:cs="Arial"/>
          <w:sz w:val="24"/>
          <w:szCs w:val="24"/>
        </w:rPr>
      </w:pPr>
    </w:p>
    <w:p w14:paraId="3441A657" w14:textId="559722E8" w:rsidR="003C6CA3" w:rsidRDefault="003C6CA3" w:rsidP="0088739A">
      <w:pPr>
        <w:tabs>
          <w:tab w:val="left" w:pos="5235"/>
        </w:tabs>
        <w:rPr>
          <w:rFonts w:ascii="Arial" w:hAnsi="Arial" w:cs="Arial"/>
          <w:sz w:val="24"/>
          <w:szCs w:val="24"/>
        </w:rPr>
      </w:pPr>
    </w:p>
    <w:p w14:paraId="22230D2D" w14:textId="35BD4A98" w:rsidR="003C6CA3" w:rsidRDefault="003C6CA3" w:rsidP="0088739A">
      <w:pPr>
        <w:tabs>
          <w:tab w:val="left" w:pos="5235"/>
        </w:tabs>
        <w:rPr>
          <w:rFonts w:ascii="Arial" w:hAnsi="Arial" w:cs="Arial"/>
          <w:sz w:val="24"/>
          <w:szCs w:val="24"/>
        </w:rPr>
      </w:pPr>
    </w:p>
    <w:p w14:paraId="39E37B7E" w14:textId="6705552E" w:rsidR="003C6CA3" w:rsidRDefault="003C6CA3" w:rsidP="0088739A">
      <w:pPr>
        <w:tabs>
          <w:tab w:val="left" w:pos="5235"/>
        </w:tabs>
        <w:rPr>
          <w:rFonts w:ascii="Arial" w:hAnsi="Arial" w:cs="Arial"/>
          <w:sz w:val="24"/>
          <w:szCs w:val="24"/>
        </w:rPr>
      </w:pPr>
    </w:p>
    <w:p w14:paraId="318B1722" w14:textId="16C7B328" w:rsidR="003C6CA3" w:rsidRDefault="003C6CA3" w:rsidP="00816E78">
      <w:pPr>
        <w:tabs>
          <w:tab w:val="left" w:pos="5235"/>
        </w:tabs>
        <w:rPr>
          <w:rFonts w:ascii="Arial" w:hAnsi="Arial" w:cs="Arial"/>
          <w:sz w:val="24"/>
          <w:szCs w:val="24"/>
        </w:rPr>
      </w:pPr>
    </w:p>
    <w:p w14:paraId="0630D303" w14:textId="18CF6957" w:rsidR="00816E78" w:rsidRDefault="00816E78" w:rsidP="00816E78">
      <w:pPr>
        <w:pStyle w:val="Prrafodelista"/>
        <w:numPr>
          <w:ilvl w:val="0"/>
          <w:numId w:val="5"/>
        </w:numPr>
        <w:tabs>
          <w:tab w:val="left" w:pos="5235"/>
        </w:tabs>
        <w:rPr>
          <w:rFonts w:ascii="Arial" w:hAnsi="Arial" w:cs="Arial"/>
          <w:sz w:val="24"/>
          <w:szCs w:val="24"/>
        </w:rPr>
      </w:pPr>
      <w:r>
        <w:rPr>
          <w:rFonts w:ascii="Arial" w:hAnsi="Arial" w:cs="Arial"/>
          <w:sz w:val="24"/>
          <w:szCs w:val="24"/>
        </w:rPr>
        <w:t>¿Qué significa que al conejo A le inyectaron anatoxina de tétanos?</w:t>
      </w:r>
    </w:p>
    <w:tbl>
      <w:tblPr>
        <w:tblStyle w:val="Tablaconcuadrcula"/>
        <w:tblW w:w="0" w:type="auto"/>
        <w:tblInd w:w="360" w:type="dxa"/>
        <w:tblLook w:val="04A0" w:firstRow="1" w:lastRow="0" w:firstColumn="1" w:lastColumn="0" w:noHBand="0" w:noVBand="1"/>
      </w:tblPr>
      <w:tblGrid>
        <w:gridCol w:w="8468"/>
      </w:tblGrid>
      <w:tr w:rsidR="00816E78" w14:paraId="522F9FE1" w14:textId="77777777" w:rsidTr="00816E78">
        <w:tc>
          <w:tcPr>
            <w:tcW w:w="8828" w:type="dxa"/>
          </w:tcPr>
          <w:p w14:paraId="380C6466" w14:textId="689F798F" w:rsidR="00816E78" w:rsidRDefault="004F5ED6" w:rsidP="002448FC">
            <w:pPr>
              <w:tabs>
                <w:tab w:val="left" w:pos="5235"/>
              </w:tabs>
              <w:jc w:val="both"/>
              <w:rPr>
                <w:rFonts w:ascii="Arial" w:hAnsi="Arial" w:cs="Arial"/>
                <w:sz w:val="24"/>
                <w:szCs w:val="24"/>
              </w:rPr>
            </w:pPr>
            <w:r w:rsidRPr="002448FC">
              <w:rPr>
                <w:rFonts w:ascii="Arial" w:hAnsi="Arial" w:cs="Arial"/>
                <w:sz w:val="24"/>
                <w:szCs w:val="24"/>
                <w:highlight w:val="yellow"/>
              </w:rPr>
              <w:t>Significa que al conejo A le inyectaron la bacteria de tétanos atenuados, para que él, transcurrido un tiempo, generara anticuerpos.</w:t>
            </w:r>
          </w:p>
          <w:p w14:paraId="0FAA7701" w14:textId="77777777" w:rsidR="00C91CCD" w:rsidRDefault="00C91CCD" w:rsidP="00816E78">
            <w:pPr>
              <w:tabs>
                <w:tab w:val="left" w:pos="5235"/>
              </w:tabs>
              <w:rPr>
                <w:rFonts w:ascii="Arial" w:hAnsi="Arial" w:cs="Arial"/>
                <w:sz w:val="24"/>
                <w:szCs w:val="24"/>
              </w:rPr>
            </w:pPr>
          </w:p>
          <w:p w14:paraId="06359F5E" w14:textId="0EF8AFC6" w:rsidR="00816E78" w:rsidRDefault="00816E78" w:rsidP="00816E78">
            <w:pPr>
              <w:tabs>
                <w:tab w:val="left" w:pos="5235"/>
              </w:tabs>
              <w:rPr>
                <w:rFonts w:ascii="Arial" w:hAnsi="Arial" w:cs="Arial"/>
                <w:sz w:val="24"/>
                <w:szCs w:val="24"/>
              </w:rPr>
            </w:pPr>
          </w:p>
        </w:tc>
      </w:tr>
    </w:tbl>
    <w:p w14:paraId="3443BE5E" w14:textId="49074BB3" w:rsidR="00F01454" w:rsidRDefault="00F01454" w:rsidP="00F01454">
      <w:pPr>
        <w:tabs>
          <w:tab w:val="left" w:pos="5235"/>
        </w:tabs>
        <w:rPr>
          <w:rFonts w:ascii="Arial" w:hAnsi="Arial" w:cs="Arial"/>
          <w:sz w:val="24"/>
          <w:szCs w:val="24"/>
        </w:rPr>
      </w:pPr>
    </w:p>
    <w:p w14:paraId="37EFE952" w14:textId="09D6B9B9" w:rsidR="004F5ED6" w:rsidRDefault="004F5ED6" w:rsidP="00F01454">
      <w:pPr>
        <w:tabs>
          <w:tab w:val="left" w:pos="5235"/>
        </w:tabs>
        <w:rPr>
          <w:rFonts w:ascii="Arial" w:hAnsi="Arial" w:cs="Arial"/>
          <w:sz w:val="24"/>
          <w:szCs w:val="24"/>
        </w:rPr>
      </w:pPr>
    </w:p>
    <w:p w14:paraId="0D9F93E6" w14:textId="77777777" w:rsidR="004F5ED6" w:rsidRPr="00F01454" w:rsidRDefault="004F5ED6" w:rsidP="00F01454">
      <w:pPr>
        <w:tabs>
          <w:tab w:val="left" w:pos="5235"/>
        </w:tabs>
        <w:rPr>
          <w:rFonts w:ascii="Arial" w:hAnsi="Arial" w:cs="Arial"/>
          <w:sz w:val="24"/>
          <w:szCs w:val="24"/>
        </w:rPr>
      </w:pPr>
    </w:p>
    <w:p w14:paraId="2E173291" w14:textId="778B40D9" w:rsidR="00816E78" w:rsidRDefault="00816E78" w:rsidP="00816E78">
      <w:pPr>
        <w:pStyle w:val="Prrafodelista"/>
        <w:numPr>
          <w:ilvl w:val="0"/>
          <w:numId w:val="5"/>
        </w:numPr>
        <w:tabs>
          <w:tab w:val="left" w:pos="5235"/>
        </w:tabs>
        <w:rPr>
          <w:rFonts w:ascii="Arial" w:hAnsi="Arial" w:cs="Arial"/>
          <w:sz w:val="24"/>
          <w:szCs w:val="24"/>
        </w:rPr>
      </w:pPr>
      <w:r>
        <w:rPr>
          <w:rFonts w:ascii="Arial" w:hAnsi="Arial" w:cs="Arial"/>
          <w:sz w:val="24"/>
          <w:szCs w:val="24"/>
        </w:rPr>
        <w:lastRenderedPageBreak/>
        <w:t>¿</w:t>
      </w:r>
      <w:r w:rsidR="00C91CCD">
        <w:rPr>
          <w:rFonts w:ascii="Arial" w:hAnsi="Arial" w:cs="Arial"/>
          <w:sz w:val="24"/>
          <w:szCs w:val="24"/>
        </w:rPr>
        <w:t>A qué se debe la muerte del conejo B?</w:t>
      </w:r>
    </w:p>
    <w:tbl>
      <w:tblPr>
        <w:tblStyle w:val="Tablaconcuadrcula"/>
        <w:tblW w:w="0" w:type="auto"/>
        <w:tblInd w:w="360" w:type="dxa"/>
        <w:tblLook w:val="04A0" w:firstRow="1" w:lastRow="0" w:firstColumn="1" w:lastColumn="0" w:noHBand="0" w:noVBand="1"/>
      </w:tblPr>
      <w:tblGrid>
        <w:gridCol w:w="8468"/>
      </w:tblGrid>
      <w:tr w:rsidR="00C91CCD" w14:paraId="6F45DAEF" w14:textId="77777777" w:rsidTr="00C91CCD">
        <w:tc>
          <w:tcPr>
            <w:tcW w:w="8828" w:type="dxa"/>
          </w:tcPr>
          <w:p w14:paraId="19E21CEC" w14:textId="69F02FB7" w:rsidR="00C91CCD" w:rsidRDefault="004F5ED6" w:rsidP="002448FC">
            <w:pPr>
              <w:tabs>
                <w:tab w:val="left" w:pos="5235"/>
              </w:tabs>
              <w:jc w:val="both"/>
              <w:rPr>
                <w:rFonts w:ascii="Arial" w:hAnsi="Arial" w:cs="Arial"/>
                <w:sz w:val="24"/>
                <w:szCs w:val="24"/>
              </w:rPr>
            </w:pPr>
            <w:r w:rsidRPr="002448FC">
              <w:rPr>
                <w:rFonts w:ascii="Arial" w:hAnsi="Arial" w:cs="Arial"/>
                <w:sz w:val="24"/>
                <w:szCs w:val="24"/>
                <w:highlight w:val="yellow"/>
              </w:rPr>
              <w:t>El conejo B murió porque, en un comienzo le inyectaron suero fisiológico</w:t>
            </w:r>
            <w:r w:rsidR="00841CCB" w:rsidRPr="002448FC">
              <w:rPr>
                <w:rFonts w:ascii="Arial" w:hAnsi="Arial" w:cs="Arial"/>
                <w:sz w:val="24"/>
                <w:szCs w:val="24"/>
                <w:highlight w:val="yellow"/>
              </w:rPr>
              <w:t>, y luego de transcurrido un tiempo determinado, le inyectaron la toxina de tétano, en dosis mortal, lo que genero la muerte.</w:t>
            </w:r>
          </w:p>
          <w:p w14:paraId="453076AE" w14:textId="127C4A8D" w:rsidR="00C91CCD" w:rsidRDefault="00C91CCD" w:rsidP="00C91CCD">
            <w:pPr>
              <w:tabs>
                <w:tab w:val="left" w:pos="5235"/>
              </w:tabs>
              <w:rPr>
                <w:rFonts w:ascii="Arial" w:hAnsi="Arial" w:cs="Arial"/>
                <w:sz w:val="24"/>
                <w:szCs w:val="24"/>
              </w:rPr>
            </w:pPr>
          </w:p>
        </w:tc>
      </w:tr>
    </w:tbl>
    <w:p w14:paraId="175ED57A" w14:textId="15FD567A" w:rsidR="00C91CCD" w:rsidRDefault="00C91CCD" w:rsidP="00C91CCD">
      <w:pPr>
        <w:tabs>
          <w:tab w:val="left" w:pos="5235"/>
        </w:tabs>
        <w:ind w:left="360"/>
        <w:rPr>
          <w:rFonts w:ascii="Arial" w:hAnsi="Arial" w:cs="Arial"/>
          <w:sz w:val="24"/>
          <w:szCs w:val="24"/>
        </w:rPr>
      </w:pPr>
    </w:p>
    <w:p w14:paraId="32EB4689" w14:textId="0DA37C4F" w:rsidR="00C91CCD" w:rsidRDefault="00C91CCD" w:rsidP="00C91CCD">
      <w:pPr>
        <w:pStyle w:val="Prrafodelista"/>
        <w:numPr>
          <w:ilvl w:val="0"/>
          <w:numId w:val="5"/>
        </w:numPr>
        <w:tabs>
          <w:tab w:val="left" w:pos="5235"/>
        </w:tabs>
        <w:rPr>
          <w:rFonts w:ascii="Arial" w:hAnsi="Arial" w:cs="Arial"/>
          <w:sz w:val="24"/>
          <w:szCs w:val="24"/>
        </w:rPr>
      </w:pPr>
      <w:r>
        <w:rPr>
          <w:rFonts w:ascii="Arial" w:hAnsi="Arial" w:cs="Arial"/>
          <w:sz w:val="24"/>
          <w:szCs w:val="24"/>
        </w:rPr>
        <w:t>¿Por qué el conejo C logra sobrevivir luego de la inyección de toxina de tétano?</w:t>
      </w:r>
    </w:p>
    <w:tbl>
      <w:tblPr>
        <w:tblStyle w:val="Tablaconcuadrcula"/>
        <w:tblW w:w="0" w:type="auto"/>
        <w:tblInd w:w="360" w:type="dxa"/>
        <w:tblLook w:val="04A0" w:firstRow="1" w:lastRow="0" w:firstColumn="1" w:lastColumn="0" w:noHBand="0" w:noVBand="1"/>
      </w:tblPr>
      <w:tblGrid>
        <w:gridCol w:w="8468"/>
      </w:tblGrid>
      <w:tr w:rsidR="00C91CCD" w14:paraId="169740DC" w14:textId="77777777" w:rsidTr="00C91CCD">
        <w:tc>
          <w:tcPr>
            <w:tcW w:w="8828" w:type="dxa"/>
          </w:tcPr>
          <w:p w14:paraId="3FAF1A40" w14:textId="339C22D7" w:rsidR="00C91CCD" w:rsidRDefault="00841CCB" w:rsidP="002448FC">
            <w:pPr>
              <w:tabs>
                <w:tab w:val="left" w:pos="5235"/>
              </w:tabs>
              <w:jc w:val="both"/>
              <w:rPr>
                <w:rFonts w:ascii="Arial" w:hAnsi="Arial" w:cs="Arial"/>
                <w:sz w:val="24"/>
                <w:szCs w:val="24"/>
              </w:rPr>
            </w:pPr>
            <w:r w:rsidRPr="002448FC">
              <w:rPr>
                <w:rFonts w:ascii="Arial" w:hAnsi="Arial" w:cs="Arial"/>
                <w:sz w:val="24"/>
                <w:szCs w:val="24"/>
                <w:highlight w:val="yellow"/>
              </w:rPr>
              <w:t>En primera instancia al conejo C le inyectaron el suero que se obtuvo del conejo A, en este caso el que posiblemente se asume que tenía los anticuerpos necesarios para combatir el tétanos, luego transcurrido un tiempo, se le inyecta la toxina de tétanos en dosis mortal, generando que el conejo sobreviva.</w:t>
            </w:r>
          </w:p>
          <w:p w14:paraId="1C2D72BB" w14:textId="18D3F2CD" w:rsidR="00C91CCD" w:rsidRDefault="00C91CCD" w:rsidP="00C91CCD">
            <w:pPr>
              <w:tabs>
                <w:tab w:val="left" w:pos="5235"/>
              </w:tabs>
              <w:rPr>
                <w:rFonts w:ascii="Arial" w:hAnsi="Arial" w:cs="Arial"/>
                <w:sz w:val="24"/>
                <w:szCs w:val="24"/>
              </w:rPr>
            </w:pPr>
          </w:p>
        </w:tc>
      </w:tr>
    </w:tbl>
    <w:p w14:paraId="53E48F35" w14:textId="60B44DA8" w:rsidR="00C91CCD" w:rsidRDefault="00C91CCD" w:rsidP="00C91CCD">
      <w:pPr>
        <w:tabs>
          <w:tab w:val="left" w:pos="5235"/>
        </w:tabs>
        <w:ind w:left="360"/>
        <w:rPr>
          <w:rFonts w:ascii="Arial" w:hAnsi="Arial" w:cs="Arial"/>
          <w:sz w:val="24"/>
          <w:szCs w:val="24"/>
        </w:rPr>
      </w:pPr>
    </w:p>
    <w:p w14:paraId="001402F2" w14:textId="5B1237BE" w:rsidR="00C91CCD" w:rsidRDefault="00C91CCD" w:rsidP="00C91CCD">
      <w:pPr>
        <w:pStyle w:val="Prrafodelista"/>
        <w:numPr>
          <w:ilvl w:val="0"/>
          <w:numId w:val="5"/>
        </w:numPr>
        <w:tabs>
          <w:tab w:val="left" w:pos="5235"/>
        </w:tabs>
        <w:rPr>
          <w:rFonts w:ascii="Arial" w:hAnsi="Arial" w:cs="Arial"/>
          <w:sz w:val="24"/>
          <w:szCs w:val="24"/>
        </w:rPr>
      </w:pPr>
      <w:r>
        <w:rPr>
          <w:rFonts w:ascii="Arial" w:hAnsi="Arial" w:cs="Arial"/>
          <w:sz w:val="24"/>
          <w:szCs w:val="24"/>
        </w:rPr>
        <w:t>¿Por qué el conejo D muere al ser inyectado de la toxina de difteria?</w:t>
      </w:r>
    </w:p>
    <w:tbl>
      <w:tblPr>
        <w:tblStyle w:val="Tablaconcuadrcula"/>
        <w:tblW w:w="0" w:type="auto"/>
        <w:tblInd w:w="360" w:type="dxa"/>
        <w:tblLook w:val="04A0" w:firstRow="1" w:lastRow="0" w:firstColumn="1" w:lastColumn="0" w:noHBand="0" w:noVBand="1"/>
      </w:tblPr>
      <w:tblGrid>
        <w:gridCol w:w="8468"/>
      </w:tblGrid>
      <w:tr w:rsidR="00C91CCD" w14:paraId="3D7AAE84" w14:textId="77777777" w:rsidTr="00C91CCD">
        <w:tc>
          <w:tcPr>
            <w:tcW w:w="8828" w:type="dxa"/>
          </w:tcPr>
          <w:p w14:paraId="795DC546" w14:textId="22610E09" w:rsidR="00C91CCD" w:rsidRDefault="00841CCB" w:rsidP="002448FC">
            <w:pPr>
              <w:tabs>
                <w:tab w:val="left" w:pos="5235"/>
              </w:tabs>
              <w:jc w:val="both"/>
              <w:rPr>
                <w:rFonts w:ascii="Arial" w:hAnsi="Arial" w:cs="Arial"/>
                <w:sz w:val="24"/>
                <w:szCs w:val="24"/>
              </w:rPr>
            </w:pPr>
            <w:r w:rsidRPr="002448FC">
              <w:rPr>
                <w:rFonts w:ascii="Arial" w:hAnsi="Arial" w:cs="Arial"/>
                <w:sz w:val="24"/>
                <w:szCs w:val="24"/>
                <w:highlight w:val="yellow"/>
              </w:rPr>
              <w:t>En primera instancia al conejo D, se le inyecta el suero que se extrajo del conejo A, el que posee los anticuerpos, transcurrido un tiempo determinado, se le inyecta la toxina de difteria en dosis mortal, como en este caso el suero del conejo A tiene anticuerpos para tétanos y no para difteria, el conejo muere al ser expuesto a una nueva enfermedad.</w:t>
            </w:r>
          </w:p>
          <w:p w14:paraId="70B3D18B" w14:textId="0EF8E015" w:rsidR="00C91CCD" w:rsidRDefault="00C91CCD" w:rsidP="00C91CCD">
            <w:pPr>
              <w:tabs>
                <w:tab w:val="left" w:pos="5235"/>
              </w:tabs>
              <w:rPr>
                <w:rFonts w:ascii="Arial" w:hAnsi="Arial" w:cs="Arial"/>
                <w:sz w:val="24"/>
                <w:szCs w:val="24"/>
              </w:rPr>
            </w:pPr>
          </w:p>
        </w:tc>
      </w:tr>
    </w:tbl>
    <w:p w14:paraId="64F15521" w14:textId="3B74B082" w:rsidR="00C91CCD" w:rsidRDefault="00C91CCD" w:rsidP="00C91CCD">
      <w:pPr>
        <w:tabs>
          <w:tab w:val="left" w:pos="5235"/>
        </w:tabs>
        <w:ind w:left="360"/>
        <w:rPr>
          <w:rFonts w:ascii="Arial" w:hAnsi="Arial" w:cs="Arial"/>
          <w:sz w:val="24"/>
          <w:szCs w:val="24"/>
        </w:rPr>
      </w:pPr>
    </w:p>
    <w:p w14:paraId="06A441B3" w14:textId="03EF363C" w:rsidR="00C91CCD" w:rsidRDefault="00C91CCD" w:rsidP="00C91CCD">
      <w:pPr>
        <w:pStyle w:val="Prrafodelista"/>
        <w:numPr>
          <w:ilvl w:val="0"/>
          <w:numId w:val="5"/>
        </w:numPr>
        <w:tabs>
          <w:tab w:val="left" w:pos="5235"/>
        </w:tabs>
        <w:rPr>
          <w:rFonts w:ascii="Arial" w:hAnsi="Arial" w:cs="Arial"/>
          <w:sz w:val="24"/>
          <w:szCs w:val="24"/>
        </w:rPr>
      </w:pPr>
      <w:r>
        <w:rPr>
          <w:rFonts w:ascii="Arial" w:hAnsi="Arial" w:cs="Arial"/>
          <w:sz w:val="24"/>
          <w:szCs w:val="24"/>
        </w:rPr>
        <w:t>¿Cuál es la diferencia entre el conejo B, C y D?</w:t>
      </w:r>
    </w:p>
    <w:tbl>
      <w:tblPr>
        <w:tblStyle w:val="Tablaconcuadrcula"/>
        <w:tblW w:w="0" w:type="auto"/>
        <w:tblInd w:w="360" w:type="dxa"/>
        <w:tblLook w:val="04A0" w:firstRow="1" w:lastRow="0" w:firstColumn="1" w:lastColumn="0" w:noHBand="0" w:noVBand="1"/>
      </w:tblPr>
      <w:tblGrid>
        <w:gridCol w:w="8468"/>
      </w:tblGrid>
      <w:tr w:rsidR="00C91CCD" w14:paraId="23EA8545" w14:textId="77777777" w:rsidTr="00C91CCD">
        <w:tc>
          <w:tcPr>
            <w:tcW w:w="8828" w:type="dxa"/>
          </w:tcPr>
          <w:p w14:paraId="75857928" w14:textId="79388BF4" w:rsidR="00C91CCD" w:rsidRPr="002448FC" w:rsidRDefault="00841CCB" w:rsidP="002448FC">
            <w:pPr>
              <w:tabs>
                <w:tab w:val="left" w:pos="5235"/>
              </w:tabs>
              <w:jc w:val="both"/>
              <w:rPr>
                <w:rFonts w:ascii="Arial" w:hAnsi="Arial" w:cs="Arial"/>
                <w:sz w:val="24"/>
                <w:szCs w:val="24"/>
                <w:highlight w:val="yellow"/>
              </w:rPr>
            </w:pPr>
            <w:r w:rsidRPr="002448FC">
              <w:rPr>
                <w:rFonts w:ascii="Arial" w:hAnsi="Arial" w:cs="Arial"/>
                <w:sz w:val="24"/>
                <w:szCs w:val="24"/>
                <w:highlight w:val="yellow"/>
              </w:rPr>
              <w:t>Al conejo B se le inyecta solo suero fisiológico, por lo que cuando se inyecta la toxina de t</w:t>
            </w:r>
            <w:r w:rsidR="002448FC" w:rsidRPr="002448FC">
              <w:rPr>
                <w:rFonts w:ascii="Arial" w:hAnsi="Arial" w:cs="Arial"/>
                <w:sz w:val="24"/>
                <w:szCs w:val="24"/>
                <w:highlight w:val="yellow"/>
              </w:rPr>
              <w:t>é</w:t>
            </w:r>
            <w:r w:rsidRPr="002448FC">
              <w:rPr>
                <w:rFonts w:ascii="Arial" w:hAnsi="Arial" w:cs="Arial"/>
                <w:sz w:val="24"/>
                <w:szCs w:val="24"/>
                <w:highlight w:val="yellow"/>
              </w:rPr>
              <w:t>tano</w:t>
            </w:r>
            <w:r w:rsidR="002448FC" w:rsidRPr="002448FC">
              <w:rPr>
                <w:rFonts w:ascii="Arial" w:hAnsi="Arial" w:cs="Arial"/>
                <w:sz w:val="24"/>
                <w:szCs w:val="24"/>
                <w:highlight w:val="yellow"/>
              </w:rPr>
              <w:t>s</w:t>
            </w:r>
            <w:r w:rsidRPr="002448FC">
              <w:rPr>
                <w:rFonts w:ascii="Arial" w:hAnsi="Arial" w:cs="Arial"/>
                <w:sz w:val="24"/>
                <w:szCs w:val="24"/>
                <w:highlight w:val="yellow"/>
              </w:rPr>
              <w:t>, muere.</w:t>
            </w:r>
          </w:p>
          <w:p w14:paraId="793F76F4" w14:textId="2388021D" w:rsidR="00841CCB" w:rsidRPr="002448FC" w:rsidRDefault="00841CCB" w:rsidP="002448FC">
            <w:pPr>
              <w:tabs>
                <w:tab w:val="left" w:pos="5235"/>
              </w:tabs>
              <w:jc w:val="both"/>
              <w:rPr>
                <w:rFonts w:ascii="Arial" w:hAnsi="Arial" w:cs="Arial"/>
                <w:sz w:val="24"/>
                <w:szCs w:val="24"/>
                <w:highlight w:val="yellow"/>
              </w:rPr>
            </w:pPr>
            <w:r w:rsidRPr="002448FC">
              <w:rPr>
                <w:rFonts w:ascii="Arial" w:hAnsi="Arial" w:cs="Arial"/>
                <w:sz w:val="24"/>
                <w:szCs w:val="24"/>
                <w:highlight w:val="yellow"/>
              </w:rPr>
              <w:t>Al conejo C, se le inyecta solo suero del conejo A, por lo que cuando se inyecta la toxina de tétanos, sobrevive.</w:t>
            </w:r>
          </w:p>
          <w:p w14:paraId="6CA57E48" w14:textId="7CE21AE2" w:rsidR="00C91CCD" w:rsidRDefault="00841CCB" w:rsidP="002448FC">
            <w:pPr>
              <w:tabs>
                <w:tab w:val="left" w:pos="5235"/>
              </w:tabs>
              <w:jc w:val="both"/>
              <w:rPr>
                <w:rFonts w:ascii="Arial" w:hAnsi="Arial" w:cs="Arial"/>
                <w:sz w:val="24"/>
                <w:szCs w:val="24"/>
              </w:rPr>
            </w:pPr>
            <w:r w:rsidRPr="002448FC">
              <w:rPr>
                <w:rFonts w:ascii="Arial" w:hAnsi="Arial" w:cs="Arial"/>
                <w:sz w:val="24"/>
                <w:szCs w:val="24"/>
                <w:highlight w:val="yellow"/>
              </w:rPr>
              <w:t>]Al conejo D, se le inyecta solo suero del conejo de A, pero éste es expuesto a la toxina de difteria, generando la muerte.</w:t>
            </w:r>
          </w:p>
        </w:tc>
      </w:tr>
    </w:tbl>
    <w:p w14:paraId="0B003D25" w14:textId="7E37662C" w:rsidR="00C91CCD" w:rsidRDefault="00C91CCD" w:rsidP="00C91CCD">
      <w:pPr>
        <w:tabs>
          <w:tab w:val="left" w:pos="5235"/>
        </w:tabs>
        <w:ind w:left="360"/>
        <w:rPr>
          <w:rFonts w:ascii="Arial" w:hAnsi="Arial" w:cs="Arial"/>
          <w:sz w:val="24"/>
          <w:szCs w:val="24"/>
        </w:rPr>
      </w:pPr>
    </w:p>
    <w:p w14:paraId="2E57A85C" w14:textId="599BCF93" w:rsidR="00C91CCD" w:rsidRDefault="00C91CCD" w:rsidP="00C91CCD">
      <w:pPr>
        <w:pStyle w:val="Prrafodelista"/>
        <w:numPr>
          <w:ilvl w:val="0"/>
          <w:numId w:val="5"/>
        </w:numPr>
        <w:tabs>
          <w:tab w:val="left" w:pos="5235"/>
        </w:tabs>
        <w:rPr>
          <w:rFonts w:ascii="Arial" w:hAnsi="Arial" w:cs="Arial"/>
          <w:sz w:val="24"/>
          <w:szCs w:val="24"/>
        </w:rPr>
      </w:pPr>
      <w:r>
        <w:rPr>
          <w:rFonts w:ascii="Arial" w:hAnsi="Arial" w:cs="Arial"/>
          <w:sz w:val="24"/>
          <w:szCs w:val="24"/>
        </w:rPr>
        <w:t>¿Cuál es la importancia del factor tiempo para la segunda inyección?</w:t>
      </w:r>
    </w:p>
    <w:tbl>
      <w:tblPr>
        <w:tblStyle w:val="Tablaconcuadrcula"/>
        <w:tblW w:w="0" w:type="auto"/>
        <w:tblInd w:w="360" w:type="dxa"/>
        <w:tblLook w:val="04A0" w:firstRow="1" w:lastRow="0" w:firstColumn="1" w:lastColumn="0" w:noHBand="0" w:noVBand="1"/>
      </w:tblPr>
      <w:tblGrid>
        <w:gridCol w:w="8468"/>
      </w:tblGrid>
      <w:tr w:rsidR="00C91CCD" w14:paraId="0725B332" w14:textId="77777777" w:rsidTr="00C91CCD">
        <w:tc>
          <w:tcPr>
            <w:tcW w:w="8828" w:type="dxa"/>
          </w:tcPr>
          <w:p w14:paraId="6083804C" w14:textId="3DAE4B2F" w:rsidR="00F01454" w:rsidRDefault="00841CCB" w:rsidP="002448FC">
            <w:pPr>
              <w:tabs>
                <w:tab w:val="left" w:pos="5235"/>
              </w:tabs>
              <w:jc w:val="both"/>
              <w:rPr>
                <w:rFonts w:ascii="Arial" w:hAnsi="Arial" w:cs="Arial"/>
                <w:sz w:val="24"/>
                <w:szCs w:val="24"/>
              </w:rPr>
            </w:pPr>
            <w:r w:rsidRPr="002448FC">
              <w:rPr>
                <w:rFonts w:ascii="Arial" w:hAnsi="Arial" w:cs="Arial"/>
                <w:sz w:val="24"/>
                <w:szCs w:val="24"/>
                <w:highlight w:val="yellow"/>
              </w:rPr>
              <w:t>El factor tiempo en este caso, genera que el conejo pueda producir anticuerpos</w:t>
            </w:r>
            <w:r w:rsidR="002448FC" w:rsidRPr="002448FC">
              <w:rPr>
                <w:rFonts w:ascii="Arial" w:hAnsi="Arial" w:cs="Arial"/>
                <w:sz w:val="24"/>
                <w:szCs w:val="24"/>
                <w:highlight w:val="yellow"/>
              </w:rPr>
              <w:t xml:space="preserve"> para la toxina atenuada, y luego obtener el suero.</w:t>
            </w:r>
          </w:p>
          <w:p w14:paraId="5C8576A6" w14:textId="5E73521D" w:rsidR="00C91CCD" w:rsidRDefault="00C91CCD" w:rsidP="00C91CCD">
            <w:pPr>
              <w:tabs>
                <w:tab w:val="left" w:pos="5235"/>
              </w:tabs>
              <w:rPr>
                <w:rFonts w:ascii="Arial" w:hAnsi="Arial" w:cs="Arial"/>
                <w:sz w:val="24"/>
                <w:szCs w:val="24"/>
              </w:rPr>
            </w:pPr>
          </w:p>
        </w:tc>
      </w:tr>
    </w:tbl>
    <w:p w14:paraId="49773343" w14:textId="77777777" w:rsidR="00C91CCD" w:rsidRPr="00C91CCD" w:rsidRDefault="00C91CCD" w:rsidP="00F01454">
      <w:pPr>
        <w:tabs>
          <w:tab w:val="left" w:pos="5235"/>
        </w:tabs>
        <w:rPr>
          <w:rFonts w:ascii="Arial" w:hAnsi="Arial" w:cs="Arial"/>
          <w:sz w:val="24"/>
          <w:szCs w:val="24"/>
        </w:rPr>
      </w:pPr>
    </w:p>
    <w:sectPr w:rsidR="00C91CCD" w:rsidRPr="00C91CCD">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10FEE" w14:textId="77777777" w:rsidR="00192E1A" w:rsidRDefault="00192E1A" w:rsidP="00B927DF">
      <w:pPr>
        <w:spacing w:after="0" w:line="240" w:lineRule="auto"/>
      </w:pPr>
      <w:r>
        <w:separator/>
      </w:r>
    </w:p>
  </w:endnote>
  <w:endnote w:type="continuationSeparator" w:id="0">
    <w:p w14:paraId="751A50D2" w14:textId="77777777" w:rsidR="00192E1A" w:rsidRDefault="00192E1A" w:rsidP="00B92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60988" w14:textId="77777777" w:rsidR="00192E1A" w:rsidRDefault="00192E1A" w:rsidP="00B927DF">
      <w:pPr>
        <w:spacing w:after="0" w:line="240" w:lineRule="auto"/>
      </w:pPr>
      <w:r>
        <w:separator/>
      </w:r>
    </w:p>
  </w:footnote>
  <w:footnote w:type="continuationSeparator" w:id="0">
    <w:p w14:paraId="0FB73295" w14:textId="77777777" w:rsidR="00192E1A" w:rsidRDefault="00192E1A" w:rsidP="00B92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2EE1A" w14:textId="77777777" w:rsidR="00B927DF" w:rsidRDefault="00B927DF" w:rsidP="00B927DF">
    <w:pPr>
      <w:pStyle w:val="Encabezado"/>
      <w:rPr>
        <w:rFonts w:ascii="Arial" w:hAnsi="Arial" w:cs="Arial"/>
        <w:sz w:val="20"/>
        <w:szCs w:val="20"/>
      </w:rPr>
    </w:pPr>
    <w:r>
      <w:rPr>
        <w:noProof/>
      </w:rPr>
      <w:drawing>
        <wp:anchor distT="0" distB="0" distL="114300" distR="114300" simplePos="0" relativeHeight="251659264" behindDoc="0" locked="0" layoutInCell="1" allowOverlap="1" wp14:anchorId="711EB55E" wp14:editId="4220CAC3">
          <wp:simplePos x="0" y="0"/>
          <wp:positionH relativeFrom="column">
            <wp:posOffset>-847725</wp:posOffset>
          </wp:positionH>
          <wp:positionV relativeFrom="paragraph">
            <wp:posOffset>-299085</wp:posOffset>
          </wp:positionV>
          <wp:extent cx="438150" cy="568325"/>
          <wp:effectExtent l="0" t="0" r="0"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egio santa maria de maipu.jpg"/>
                  <pic:cNvPicPr/>
                </pic:nvPicPr>
                <pic:blipFill>
                  <a:blip r:embed="rId1">
                    <a:extLst>
                      <a:ext uri="{28A0092B-C50C-407E-A947-70E740481C1C}">
                        <a14:useLocalDpi xmlns:a14="http://schemas.microsoft.com/office/drawing/2010/main" val="0"/>
                      </a:ext>
                    </a:extLst>
                  </a:blip>
                  <a:stretch>
                    <a:fillRect/>
                  </a:stretch>
                </pic:blipFill>
                <pic:spPr>
                  <a:xfrm>
                    <a:off x="0" y="0"/>
                    <a:ext cx="438150" cy="5683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Colegio Santa María de Maipú</w:t>
    </w:r>
  </w:p>
  <w:p w14:paraId="73251836" w14:textId="77777777" w:rsidR="00B927DF" w:rsidRDefault="00B927DF" w:rsidP="00B927DF">
    <w:pPr>
      <w:pStyle w:val="Encabezado"/>
    </w:pPr>
    <w:r>
      <w:rPr>
        <w:rFonts w:ascii="Arial" w:hAnsi="Arial" w:cs="Arial"/>
        <w:sz w:val="20"/>
        <w:szCs w:val="20"/>
      </w:rPr>
      <w:t>Departamento de Ciencias</w:t>
    </w:r>
  </w:p>
  <w:p w14:paraId="21567064" w14:textId="77777777" w:rsidR="00B927DF" w:rsidRDefault="00B927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613F"/>
    <w:multiLevelType w:val="hybridMultilevel"/>
    <w:tmpl w:val="3F44794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2725CDB"/>
    <w:multiLevelType w:val="hybridMultilevel"/>
    <w:tmpl w:val="8A22D78C"/>
    <w:lvl w:ilvl="0" w:tplc="B90E04A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4C6810"/>
    <w:multiLevelType w:val="hybridMultilevel"/>
    <w:tmpl w:val="C68A20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AE13F63"/>
    <w:multiLevelType w:val="hybridMultilevel"/>
    <w:tmpl w:val="9A623E80"/>
    <w:lvl w:ilvl="0" w:tplc="080A0013">
      <w:start w:val="1"/>
      <w:numFmt w:val="upperRoman"/>
      <w:lvlText w:val="%1."/>
      <w:lvlJc w:val="righ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715405B5"/>
    <w:multiLevelType w:val="hybridMultilevel"/>
    <w:tmpl w:val="4E8A5A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DF"/>
    <w:rsid w:val="000A38A6"/>
    <w:rsid w:val="000B6743"/>
    <w:rsid w:val="00111A1F"/>
    <w:rsid w:val="00192E1A"/>
    <w:rsid w:val="002448FC"/>
    <w:rsid w:val="00252978"/>
    <w:rsid w:val="0035170B"/>
    <w:rsid w:val="0035378D"/>
    <w:rsid w:val="003C6CA3"/>
    <w:rsid w:val="004F5ED6"/>
    <w:rsid w:val="0052418C"/>
    <w:rsid w:val="00542B3A"/>
    <w:rsid w:val="005B2DA6"/>
    <w:rsid w:val="005F10AB"/>
    <w:rsid w:val="007305F9"/>
    <w:rsid w:val="00816E78"/>
    <w:rsid w:val="00841CCB"/>
    <w:rsid w:val="0088739A"/>
    <w:rsid w:val="008A4990"/>
    <w:rsid w:val="00934446"/>
    <w:rsid w:val="00957C85"/>
    <w:rsid w:val="00B927DF"/>
    <w:rsid w:val="00C91CCD"/>
    <w:rsid w:val="00DC6AE3"/>
    <w:rsid w:val="00DE140E"/>
    <w:rsid w:val="00EB328C"/>
    <w:rsid w:val="00F01454"/>
    <w:rsid w:val="00F056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E10C"/>
  <w15:chartTrackingRefBased/>
  <w15:docId w15:val="{CFD6AC9F-9791-4BF6-B233-910F6C8F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7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27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27DF"/>
  </w:style>
  <w:style w:type="paragraph" w:styleId="Piedepgina">
    <w:name w:val="footer"/>
    <w:basedOn w:val="Normal"/>
    <w:link w:val="PiedepginaCar"/>
    <w:uiPriority w:val="99"/>
    <w:unhideWhenUsed/>
    <w:rsid w:val="00B927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27DF"/>
  </w:style>
  <w:style w:type="table" w:styleId="Tablaconcuadrcula">
    <w:name w:val="Table Grid"/>
    <w:basedOn w:val="Tablanormal"/>
    <w:uiPriority w:val="39"/>
    <w:rsid w:val="00B92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927DF"/>
    <w:rPr>
      <w:color w:val="0000FF"/>
      <w:u w:val="single"/>
    </w:rPr>
  </w:style>
  <w:style w:type="paragraph" w:styleId="Prrafodelista">
    <w:name w:val="List Paragraph"/>
    <w:basedOn w:val="Normal"/>
    <w:uiPriority w:val="34"/>
    <w:qFormat/>
    <w:rsid w:val="0088739A"/>
    <w:pPr>
      <w:ind w:left="720"/>
      <w:contextualSpacing/>
    </w:pPr>
  </w:style>
  <w:style w:type="character" w:styleId="Mencinsinresolver">
    <w:name w:val="Unresolved Mention"/>
    <w:basedOn w:val="Fuentedeprrafopredeter"/>
    <w:uiPriority w:val="99"/>
    <w:semiHidden/>
    <w:unhideWhenUsed/>
    <w:rsid w:val="00353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gDqXLguiB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EM_rCQtDW6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www.youtube.com/watch?v=4gDqXLguiBw"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5</Pages>
  <Words>814</Words>
  <Characters>4480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 *</dc:creator>
  <cp:keywords/>
  <dc:description/>
  <cp:lastModifiedBy>Pauli *</cp:lastModifiedBy>
  <cp:revision>11</cp:revision>
  <dcterms:created xsi:type="dcterms:W3CDTF">2020-06-08T22:39:00Z</dcterms:created>
  <dcterms:modified xsi:type="dcterms:W3CDTF">2020-06-17T19:58:00Z</dcterms:modified>
</cp:coreProperties>
</file>